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DD" w:rsidRDefault="00A920F5" w:rsidP="00A920F5">
      <w:pPr>
        <w:spacing w:after="0"/>
        <w:jc w:val="center"/>
        <w:rPr>
          <w:rFonts w:ascii="Bernard MT Condensed" w:hAnsi="Bernard MT Condensed"/>
          <w:sz w:val="32"/>
        </w:rPr>
      </w:pPr>
      <w:r>
        <w:rPr>
          <w:rFonts w:ascii="Bernard MT Condensed" w:hAnsi="Bernard MT Condensed"/>
          <w:sz w:val="32"/>
        </w:rPr>
        <w:t xml:space="preserve">Financial </w:t>
      </w:r>
      <w:proofErr w:type="spellStart"/>
      <w:r>
        <w:rPr>
          <w:rFonts w:ascii="Bernard MT Condensed" w:hAnsi="Bernard MT Condensed"/>
          <w:sz w:val="32"/>
        </w:rPr>
        <w:t>Fair</w:t>
      </w:r>
      <w:proofErr w:type="spellEnd"/>
      <w:r>
        <w:rPr>
          <w:rFonts w:ascii="Bernard MT Condensed" w:hAnsi="Bernard MT Condensed"/>
          <w:sz w:val="32"/>
        </w:rPr>
        <w:t xml:space="preserve"> </w:t>
      </w:r>
      <w:proofErr w:type="spellStart"/>
      <w:r w:rsidRPr="00A920F5">
        <w:rPr>
          <w:rFonts w:ascii="Bernard MT Condensed" w:hAnsi="Bernard MT Condensed"/>
          <w:sz w:val="32"/>
        </w:rPr>
        <w:t>play</w:t>
      </w:r>
      <w:proofErr w:type="spellEnd"/>
    </w:p>
    <w:p w:rsidR="00A920F5" w:rsidRDefault="00A920F5" w:rsidP="00A920F5">
      <w:pPr>
        <w:spacing w:after="0"/>
        <w:jc w:val="center"/>
        <w:rPr>
          <w:rFonts w:ascii="Bernard MT Condensed" w:hAnsi="Bernard MT Condensed"/>
          <w:sz w:val="32"/>
        </w:rPr>
      </w:pP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  <w:r w:rsidRPr="003A4A62">
        <w:rPr>
          <w:rFonts w:ascii="Bernard MT Condensed" w:hAnsi="Bernard MT Condensed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5237B6" wp14:editId="3C300B99">
                <wp:simplePos x="0" y="0"/>
                <wp:positionH relativeFrom="column">
                  <wp:posOffset>1519555</wp:posOffset>
                </wp:positionH>
                <wp:positionV relativeFrom="paragraph">
                  <wp:posOffset>78740</wp:posOffset>
                </wp:positionV>
                <wp:extent cx="4248150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A62" w:rsidRDefault="003A4A62" w:rsidP="003A4A62">
                            <w:pPr>
                              <w:jc w:val="both"/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Since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1990, football clubs are more and more </w:t>
                            </w:r>
                            <w:r w:rsidR="004D6BAB">
                              <w:rPr>
                                <w:rFonts w:asciiTheme="majorHAnsi" w:hAnsiTheme="majorHAnsi"/>
                                <w:sz w:val="24"/>
                              </w:rPr>
                              <w:t>(</w:t>
                            </w:r>
                            <w:proofErr w:type="spellStart"/>
                            <w:r w:rsidR="001A7CC1">
                              <w:rPr>
                                <w:rFonts w:asciiTheme="majorHAnsi" w:hAnsiTheme="majorHAnsi"/>
                                <w:sz w:val="24"/>
                              </w:rPr>
                              <w:t>debt</w:t>
                            </w:r>
                            <w:proofErr w:type="spellEnd"/>
                            <w:r w:rsidR="004D6BAB">
                              <w:rPr>
                                <w:rFonts w:asciiTheme="majorHAnsi" w:hAnsiTheme="majorHAnsi"/>
                                <w:sz w:val="24"/>
                              </w:rPr>
                              <w:t>)</w:t>
                            </w:r>
                            <w:r w:rsidR="001A7CC1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34774"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>indebted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continue as if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nothing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happen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Indeed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the end of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season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2009-2010, </w:t>
                            </w:r>
                            <w:r w:rsidR="00834774"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global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debt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of first division football</w:t>
                            </w:r>
                            <w:r w:rsidR="00834774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clubs </w:t>
                            </w:r>
                            <w:proofErr w:type="spellStart"/>
                            <w:r w:rsidR="00834774">
                              <w:rPr>
                                <w:rFonts w:asciiTheme="majorHAnsi" w:hAnsiTheme="majorHAnsi"/>
                                <w:sz w:val="24"/>
                              </w:rPr>
                              <w:t>was</w:t>
                            </w:r>
                            <w:proofErr w:type="spellEnd"/>
                            <w:r w:rsidR="00834774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about 8,4 billions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euros.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Besides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just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for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this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season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debt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r w:rsidR="004D6BAB">
                              <w:rPr>
                                <w:rFonts w:asciiTheme="majorHAnsi" w:hAnsiTheme="majorHAnsi"/>
                                <w:sz w:val="24"/>
                              </w:rPr>
                              <w:t>(</w:t>
                            </w:r>
                            <w:proofErr w:type="spellStart"/>
                            <w:r w:rsidR="001A7CC1">
                              <w:rPr>
                                <w:rFonts w:asciiTheme="majorHAnsi" w:hAnsiTheme="majorHAnsi"/>
                                <w:sz w:val="24"/>
                              </w:rPr>
                              <w:t>grew</w:t>
                            </w:r>
                            <w:proofErr w:type="spellEnd"/>
                            <w:r w:rsidR="004D6BAB">
                              <w:rPr>
                                <w:rFonts w:asciiTheme="majorHAnsi" w:hAnsiTheme="majorHAnsi"/>
                                <w:sz w:val="24"/>
                              </w:rPr>
                              <w:t>)</w:t>
                            </w:r>
                            <w:r w:rsidR="001A7CC1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34774" w:rsidRPr="00834774"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>increased</w:t>
                            </w:r>
                            <w:proofErr w:type="spellEnd"/>
                            <w:r w:rsidR="00834774" w:rsidRPr="00834774"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 xml:space="preserve"> by</w:t>
                            </w:r>
                            <w:r w:rsidRPr="00834774"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1.6 billions</w:t>
                            </w:r>
                            <w:r w:rsidR="001A7CC1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r w:rsidR="004D6BAB">
                              <w:rPr>
                                <w:rFonts w:asciiTheme="majorHAnsi" w:hAnsiTheme="majorHAnsi"/>
                                <w:sz w:val="24"/>
                              </w:rPr>
                              <w:t>(</w:t>
                            </w:r>
                            <w:r w:rsidR="001A7CC1">
                              <w:rPr>
                                <w:rFonts w:asciiTheme="majorHAnsi" w:hAnsiTheme="majorHAnsi"/>
                                <w:sz w:val="24"/>
                              </w:rPr>
                              <w:t>more</w:t>
                            </w:r>
                            <w:r w:rsidR="004D6BAB">
                              <w:rPr>
                                <w:rFonts w:asciiTheme="majorHAnsi" w:hAnsiTheme="majorHAnsi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60% of clubs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had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deficit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without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taking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on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board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financial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costs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players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sale or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purchase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19.65pt;margin-top:6.2pt;width:334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BREwIAAPoDAAAOAAAAZHJzL2Uyb0RvYy54bWysU02P2yAQvVfqf0DcG3+s002sOKvtblNV&#10;2n5I2156IxjHqMBQILGzv74Dzmaj9lbVBwSemTfzHo/VzagVOQjnJZiGFrOcEmE4tNLsGvr92+bN&#10;ghIfmGmZAiMaehSe3qxfv1oNthYl9KBa4QiCGF8PtqF9CLbOMs97oZmfgRUGgx04zQIe3S5rHRsQ&#10;XauszPO32QCutQ648B7/3k9Buk74XSd4+NJ1XgSiGoqzhbS6tG7jmq1XrN45ZnvJT2Owf5hCM2mw&#10;6RnqngVG9k7+BaUld+ChCzMOOoOuk1wkDsimyP9g89gzKxIXFMfbs0z+/8Hyz4evjsi2oVf5NSWG&#10;abykH3hVpBUkiDEIUkaRButrzH20mB3GdzDiZSfC3j4A/+mJgbuemZ24dQ6GXrAWhyxiZXZROuH4&#10;CLIdPkGLvdg+QAIaO6ejgqgJQXS8rOP5gnAOwvFnVVaLYo4hjrGiyq+Wi3nqwerncut8+CBAk7hp&#10;qEMHJHh2ePAhjsPq55TYzcBGKpVcoAwZGrqcl/NUcBHRMqBJldQNXeTxm2wTWb43bSoOTKppjw2U&#10;OdGOTCfOYdyOmBi12EJ7RAEcTGbEx4ObHtwTJQMasaH+1545QYn6aFDEZVFV0bnpUM2vSzy4y8j2&#10;MsIMR6iGBkqm7V1Ibo9cvb1FsTcyyfAyyWlWNFhS5/QYooMvzynr5cmufwMAAP//AwBQSwMEFAAG&#10;AAgAAAAhAL3uykvdAAAACgEAAA8AAABkcnMvZG93bnJldi54bWxMj8FOwzAMhu9IvENkJG4soQW2&#10;labThLZxBLaKc9aEtqJxoiTrytvjneBof79+fy5Xkx3YaELsHUq4nwlgBhune2wl1Ift3QJYTAq1&#10;GhwaCT8mwqq6vipVod0ZP8y4Ty2jEoyFktCl5AvOY9MZq+LMeYPEvlywKtEYWq6DOlO5HXgmxBO3&#10;qke60ClvXjrTfO9PVoJPfjd/DW/v6812FPXnrs76diPl7c20fgaWzJT+wnDRJ3WoyOnoTqgjGyRk&#10;+TKnKIHsARgFlmJBi+OF5I/Aq5L/f6H6BQAA//8DAFBLAQItABQABgAIAAAAIQC2gziS/gAAAOEB&#10;AAATAAAAAAAAAAAAAAAAAAAAAABbQ29udGVudF9UeXBlc10ueG1sUEsBAi0AFAAGAAgAAAAhADj9&#10;If/WAAAAlAEAAAsAAAAAAAAAAAAAAAAALwEAAF9yZWxzLy5yZWxzUEsBAi0AFAAGAAgAAAAhAGYs&#10;8FETAgAA+gMAAA4AAAAAAAAAAAAAAAAALgIAAGRycy9lMm9Eb2MueG1sUEsBAi0AFAAGAAgAAAAh&#10;AL3uykvdAAAACgEAAA8AAAAAAAAAAAAAAAAAbQQAAGRycy9kb3ducmV2LnhtbFBLBQYAAAAABAAE&#10;APMAAAB3BQAAAAA=&#10;" filled="f" stroked="f">
                <v:textbox style="mso-fit-shape-to-text:t">
                  <w:txbxContent>
                    <w:p w:rsidR="003A4A62" w:rsidRDefault="003A4A62" w:rsidP="003A4A62">
                      <w:pPr>
                        <w:jc w:val="both"/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Since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1990, football clubs are more and more </w:t>
                      </w:r>
                      <w:r w:rsidR="004D6BAB">
                        <w:rPr>
                          <w:rFonts w:asciiTheme="majorHAnsi" w:hAnsiTheme="majorHAnsi"/>
                          <w:sz w:val="24"/>
                        </w:rPr>
                        <w:t>(</w:t>
                      </w:r>
                      <w:proofErr w:type="spellStart"/>
                      <w:r w:rsidR="001A7CC1">
                        <w:rPr>
                          <w:rFonts w:asciiTheme="majorHAnsi" w:hAnsiTheme="majorHAnsi"/>
                          <w:sz w:val="24"/>
                        </w:rPr>
                        <w:t>debt</w:t>
                      </w:r>
                      <w:proofErr w:type="spellEnd"/>
                      <w:r w:rsidR="004D6BAB">
                        <w:rPr>
                          <w:rFonts w:asciiTheme="majorHAnsi" w:hAnsiTheme="majorHAnsi"/>
                          <w:sz w:val="24"/>
                        </w:rPr>
                        <w:t>)</w:t>
                      </w:r>
                      <w:r w:rsidR="001A7CC1"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 w:rsidR="00834774"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>indebted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they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continue as if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nothing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can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happen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to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them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Indeed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at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the end of the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season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2009-2010, </w:t>
                      </w:r>
                      <w:r w:rsidR="00834774"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 xml:space="preserve">the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global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debt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of first division football</w:t>
                      </w:r>
                      <w:r w:rsidR="00834774">
                        <w:rPr>
                          <w:rFonts w:asciiTheme="majorHAnsi" w:hAnsiTheme="majorHAnsi"/>
                          <w:sz w:val="24"/>
                        </w:rPr>
                        <w:t xml:space="preserve"> clubs </w:t>
                      </w:r>
                      <w:proofErr w:type="spellStart"/>
                      <w:r w:rsidR="00834774">
                        <w:rPr>
                          <w:rFonts w:asciiTheme="majorHAnsi" w:hAnsiTheme="majorHAnsi"/>
                          <w:sz w:val="24"/>
                        </w:rPr>
                        <w:t>was</w:t>
                      </w:r>
                      <w:proofErr w:type="spellEnd"/>
                      <w:r w:rsidR="00834774">
                        <w:rPr>
                          <w:rFonts w:asciiTheme="majorHAnsi" w:hAnsiTheme="majorHAnsi"/>
                          <w:sz w:val="24"/>
                        </w:rPr>
                        <w:t xml:space="preserve"> about 8,4 billions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euros.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Besides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just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for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this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season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the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debt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r w:rsidR="004D6BAB">
                        <w:rPr>
                          <w:rFonts w:asciiTheme="majorHAnsi" w:hAnsiTheme="majorHAnsi"/>
                          <w:sz w:val="24"/>
                        </w:rPr>
                        <w:t>(</w:t>
                      </w:r>
                      <w:proofErr w:type="spellStart"/>
                      <w:r w:rsidR="001A7CC1">
                        <w:rPr>
                          <w:rFonts w:asciiTheme="majorHAnsi" w:hAnsiTheme="majorHAnsi"/>
                          <w:sz w:val="24"/>
                        </w:rPr>
                        <w:t>grew</w:t>
                      </w:r>
                      <w:proofErr w:type="spellEnd"/>
                      <w:r w:rsidR="004D6BAB">
                        <w:rPr>
                          <w:rFonts w:asciiTheme="majorHAnsi" w:hAnsiTheme="majorHAnsi"/>
                          <w:sz w:val="24"/>
                        </w:rPr>
                        <w:t>)</w:t>
                      </w:r>
                      <w:r w:rsidR="001A7CC1"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 w:rsidR="00834774" w:rsidRPr="00834774"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>increased</w:t>
                      </w:r>
                      <w:proofErr w:type="spellEnd"/>
                      <w:r w:rsidR="00834774" w:rsidRPr="00834774"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 xml:space="preserve"> by</w:t>
                      </w:r>
                      <w:r w:rsidRPr="00834774"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1.6 billions</w:t>
                      </w:r>
                      <w:r w:rsidR="001A7CC1"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r w:rsidR="004D6BAB">
                        <w:rPr>
                          <w:rFonts w:asciiTheme="majorHAnsi" w:hAnsiTheme="majorHAnsi"/>
                          <w:sz w:val="24"/>
                        </w:rPr>
                        <w:t>(</w:t>
                      </w:r>
                      <w:r w:rsidR="001A7CC1">
                        <w:rPr>
                          <w:rFonts w:asciiTheme="majorHAnsi" w:hAnsiTheme="majorHAnsi"/>
                          <w:sz w:val="24"/>
                        </w:rPr>
                        <w:t>more</w:t>
                      </w:r>
                      <w:r w:rsidR="004D6BAB">
                        <w:rPr>
                          <w:rFonts w:asciiTheme="majorHAnsi" w:hAnsiTheme="majorHAnsi"/>
                          <w:sz w:val="24"/>
                        </w:rPr>
                        <w:t>)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60% of clubs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had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deficit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without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taking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on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board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financial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costs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players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sale or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purchase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369F6">
        <w:rPr>
          <w:rFonts w:asciiTheme="majorHAnsi" w:hAnsiTheme="majorHAnsi"/>
          <w:sz w:val="24"/>
        </w:rPr>
        <w:tab/>
      </w: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fr-FR"/>
        </w:rPr>
        <w:drawing>
          <wp:anchor distT="0" distB="0" distL="114300" distR="114300" simplePos="0" relativeHeight="251658240" behindDoc="1" locked="0" layoutInCell="1" allowOverlap="1" wp14:anchorId="775341FF" wp14:editId="5017DA82">
            <wp:simplePos x="0" y="0"/>
            <wp:positionH relativeFrom="column">
              <wp:posOffset>-52070</wp:posOffset>
            </wp:positionH>
            <wp:positionV relativeFrom="paragraph">
              <wp:posOffset>44450</wp:posOffset>
            </wp:positionV>
            <wp:extent cx="1495425" cy="1228725"/>
            <wp:effectExtent l="0" t="0" r="9525" b="9525"/>
            <wp:wrapNone/>
            <wp:docPr id="1" name="Image 1" descr="C:\Users\erwan\Documents\Projet 3AI\ue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wan\Documents\Projet 3AI\uef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3A4A62" w:rsidRDefault="003A4A62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3A4A62" w:rsidP="00A920F5">
      <w:pPr>
        <w:spacing w:after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</w:p>
    <w:p w:rsidR="001369F6" w:rsidRDefault="007A3E96" w:rsidP="00A920F5">
      <w:pPr>
        <w:spacing w:after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  <w:proofErr w:type="spellStart"/>
      <w:r w:rsidR="000A7F0B">
        <w:rPr>
          <w:rFonts w:asciiTheme="majorHAnsi" w:hAnsiTheme="majorHAnsi"/>
          <w:sz w:val="24"/>
        </w:rPr>
        <w:t>Moreover</w:t>
      </w:r>
      <w:proofErr w:type="spellEnd"/>
      <w:r w:rsidR="000A7F0B">
        <w:rPr>
          <w:rFonts w:asciiTheme="majorHAnsi" w:hAnsiTheme="majorHAnsi"/>
          <w:sz w:val="24"/>
        </w:rPr>
        <w:t xml:space="preserve">, the situation </w:t>
      </w:r>
      <w:proofErr w:type="spellStart"/>
      <w:r w:rsidR="000A7F0B">
        <w:rPr>
          <w:rFonts w:asciiTheme="majorHAnsi" w:hAnsiTheme="majorHAnsi"/>
          <w:sz w:val="24"/>
        </w:rPr>
        <w:t>is</w:t>
      </w:r>
      <w:proofErr w:type="spellEnd"/>
      <w:r w:rsidR="000A7F0B">
        <w:rPr>
          <w:rFonts w:asciiTheme="majorHAnsi" w:hAnsiTheme="majorHAnsi"/>
          <w:sz w:val="24"/>
        </w:rPr>
        <w:t xml:space="preserve"> </w:t>
      </w:r>
      <w:proofErr w:type="spellStart"/>
      <w:r w:rsidR="000A7F0B">
        <w:rPr>
          <w:rFonts w:asciiTheme="majorHAnsi" w:hAnsiTheme="majorHAnsi"/>
          <w:sz w:val="24"/>
        </w:rPr>
        <w:t>serious</w:t>
      </w:r>
      <w:proofErr w:type="spellEnd"/>
      <w:r w:rsidR="000A7F0B">
        <w:rPr>
          <w:rFonts w:asciiTheme="majorHAnsi" w:hAnsiTheme="majorHAnsi"/>
          <w:sz w:val="24"/>
        </w:rPr>
        <w:t xml:space="preserve"> and </w:t>
      </w:r>
      <w:proofErr w:type="spellStart"/>
      <w:r w:rsidR="000A7F0B">
        <w:rPr>
          <w:rFonts w:asciiTheme="majorHAnsi" w:hAnsiTheme="majorHAnsi"/>
          <w:sz w:val="24"/>
        </w:rPr>
        <w:t>consequences</w:t>
      </w:r>
      <w:proofErr w:type="spellEnd"/>
      <w:r w:rsidR="000A7F0B">
        <w:rPr>
          <w:rFonts w:asciiTheme="majorHAnsi" w:hAnsiTheme="majorHAnsi"/>
          <w:sz w:val="24"/>
        </w:rPr>
        <w:t xml:space="preserve"> </w:t>
      </w:r>
      <w:proofErr w:type="spellStart"/>
      <w:r w:rsidR="000A7F0B">
        <w:rPr>
          <w:rFonts w:asciiTheme="majorHAnsi" w:hAnsiTheme="majorHAnsi"/>
          <w:sz w:val="24"/>
        </w:rPr>
        <w:t>such</w:t>
      </w:r>
      <w:proofErr w:type="spellEnd"/>
      <w:r w:rsidR="000A7F0B">
        <w:rPr>
          <w:rFonts w:asciiTheme="majorHAnsi" w:hAnsiTheme="majorHAnsi"/>
          <w:sz w:val="24"/>
        </w:rPr>
        <w:t xml:space="preserve"> as clubs </w:t>
      </w:r>
      <w:proofErr w:type="spellStart"/>
      <w:r w:rsidR="000A7F0B">
        <w:rPr>
          <w:rFonts w:asciiTheme="majorHAnsi" w:hAnsiTheme="majorHAnsi"/>
          <w:sz w:val="24"/>
        </w:rPr>
        <w:t>bankruptcy</w:t>
      </w:r>
      <w:proofErr w:type="spellEnd"/>
      <w:r w:rsidR="000A7F0B">
        <w:rPr>
          <w:rFonts w:asciiTheme="majorHAnsi" w:hAnsiTheme="majorHAnsi"/>
          <w:sz w:val="24"/>
        </w:rPr>
        <w:t xml:space="preserve"> or </w:t>
      </w:r>
      <w:proofErr w:type="spellStart"/>
      <w:r w:rsidR="00254C1D">
        <w:rPr>
          <w:rFonts w:asciiTheme="majorHAnsi" w:hAnsiTheme="majorHAnsi"/>
          <w:sz w:val="24"/>
        </w:rPr>
        <w:t>players</w:t>
      </w:r>
      <w:proofErr w:type="spellEnd"/>
      <w:r w:rsidR="00254C1D">
        <w:rPr>
          <w:rFonts w:asciiTheme="majorHAnsi" w:hAnsiTheme="majorHAnsi"/>
          <w:sz w:val="24"/>
        </w:rPr>
        <w:t xml:space="preserve"> </w:t>
      </w:r>
      <w:proofErr w:type="spellStart"/>
      <w:r w:rsidR="00254C1D">
        <w:rPr>
          <w:rFonts w:asciiTheme="majorHAnsi" w:hAnsiTheme="majorHAnsi"/>
          <w:sz w:val="24"/>
        </w:rPr>
        <w:t>strike</w:t>
      </w:r>
      <w:proofErr w:type="spellEnd"/>
      <w:r w:rsidR="00254C1D">
        <w:rPr>
          <w:rFonts w:asciiTheme="majorHAnsi" w:hAnsiTheme="majorHAnsi"/>
          <w:sz w:val="24"/>
        </w:rPr>
        <w:t xml:space="preserve"> are to </w:t>
      </w:r>
      <w:proofErr w:type="spellStart"/>
      <w:r w:rsidR="00254C1D">
        <w:rPr>
          <w:rFonts w:asciiTheme="majorHAnsi" w:hAnsiTheme="majorHAnsi"/>
          <w:sz w:val="24"/>
        </w:rPr>
        <w:t>expect</w:t>
      </w:r>
      <w:proofErr w:type="spellEnd"/>
      <w:r w:rsidR="00254C1D">
        <w:rPr>
          <w:rFonts w:asciiTheme="majorHAnsi" w:hAnsiTheme="majorHAnsi"/>
          <w:sz w:val="24"/>
        </w:rPr>
        <w:t xml:space="preserve">. </w:t>
      </w:r>
      <w:proofErr w:type="spellStart"/>
      <w:r w:rsidR="00F62595">
        <w:rPr>
          <w:rFonts w:asciiTheme="majorHAnsi" w:hAnsiTheme="majorHAnsi"/>
          <w:sz w:val="24"/>
        </w:rPr>
        <w:t>Presently</w:t>
      </w:r>
      <w:proofErr w:type="spellEnd"/>
      <w:r w:rsidR="00F62595">
        <w:rPr>
          <w:rFonts w:asciiTheme="majorHAnsi" w:hAnsiTheme="majorHAnsi"/>
          <w:sz w:val="24"/>
        </w:rPr>
        <w:t xml:space="preserve">, the </w:t>
      </w:r>
      <w:proofErr w:type="spellStart"/>
      <w:r w:rsidR="00F62595">
        <w:rPr>
          <w:rFonts w:asciiTheme="majorHAnsi" w:hAnsiTheme="majorHAnsi"/>
          <w:sz w:val="24"/>
        </w:rPr>
        <w:t>fact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F62595">
        <w:rPr>
          <w:rFonts w:asciiTheme="majorHAnsi" w:hAnsiTheme="majorHAnsi"/>
          <w:sz w:val="24"/>
        </w:rPr>
        <w:t>is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F62595">
        <w:rPr>
          <w:rFonts w:asciiTheme="majorHAnsi" w:hAnsiTheme="majorHAnsi"/>
          <w:sz w:val="24"/>
        </w:rPr>
        <w:t>that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F62595">
        <w:rPr>
          <w:rFonts w:asciiTheme="majorHAnsi" w:hAnsiTheme="majorHAnsi"/>
          <w:sz w:val="24"/>
        </w:rPr>
        <w:t>financial</w:t>
      </w:r>
      <w:proofErr w:type="spellEnd"/>
      <w:r w:rsidR="00F62595">
        <w:rPr>
          <w:rFonts w:asciiTheme="majorHAnsi" w:hAnsiTheme="majorHAnsi"/>
          <w:sz w:val="24"/>
        </w:rPr>
        <w:t xml:space="preserve"> control </w:t>
      </w:r>
      <w:proofErr w:type="spellStart"/>
      <w:r w:rsidR="00F62595">
        <w:rPr>
          <w:rFonts w:asciiTheme="majorHAnsi" w:hAnsiTheme="majorHAnsi"/>
          <w:sz w:val="24"/>
        </w:rPr>
        <w:t>depend</w:t>
      </w:r>
      <w:r w:rsidR="00CA5331">
        <w:rPr>
          <w:rFonts w:asciiTheme="majorHAnsi" w:hAnsiTheme="majorHAnsi"/>
          <w:color w:val="FF0000"/>
          <w:sz w:val="24"/>
        </w:rPr>
        <w:t>s</w:t>
      </w:r>
      <w:proofErr w:type="spellEnd"/>
      <w:r w:rsidR="00F62595">
        <w:rPr>
          <w:rFonts w:asciiTheme="majorHAnsi" w:hAnsiTheme="majorHAnsi"/>
          <w:sz w:val="24"/>
        </w:rPr>
        <w:t xml:space="preserve"> on national </w:t>
      </w:r>
      <w:proofErr w:type="spellStart"/>
      <w:r w:rsidR="00F62595">
        <w:rPr>
          <w:rFonts w:asciiTheme="majorHAnsi" w:hAnsiTheme="majorHAnsi"/>
          <w:sz w:val="24"/>
        </w:rPr>
        <w:t>authorities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F62595">
        <w:rPr>
          <w:rFonts w:asciiTheme="majorHAnsi" w:hAnsiTheme="majorHAnsi"/>
          <w:sz w:val="24"/>
        </w:rPr>
        <w:t>whereas</w:t>
      </w:r>
      <w:proofErr w:type="spellEnd"/>
      <w:r w:rsidR="00F62595">
        <w:rPr>
          <w:rFonts w:asciiTheme="majorHAnsi" w:hAnsiTheme="majorHAnsi"/>
          <w:sz w:val="24"/>
        </w:rPr>
        <w:t xml:space="preserve"> the </w:t>
      </w:r>
      <w:proofErr w:type="spellStart"/>
      <w:r w:rsidR="00F62595">
        <w:rPr>
          <w:rFonts w:asciiTheme="majorHAnsi" w:hAnsiTheme="majorHAnsi"/>
          <w:sz w:val="24"/>
        </w:rPr>
        <w:t>famous</w:t>
      </w:r>
      <w:proofErr w:type="spellEnd"/>
      <w:r w:rsidR="00F62595">
        <w:rPr>
          <w:rFonts w:asciiTheme="majorHAnsi" w:hAnsiTheme="majorHAnsi"/>
          <w:sz w:val="24"/>
        </w:rPr>
        <w:t xml:space="preserve"> football </w:t>
      </w:r>
      <w:proofErr w:type="spellStart"/>
      <w:r w:rsidR="00F62595">
        <w:rPr>
          <w:rFonts w:asciiTheme="majorHAnsi" w:hAnsiTheme="majorHAnsi"/>
          <w:sz w:val="24"/>
        </w:rPr>
        <w:t>tournament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F62595">
        <w:rPr>
          <w:rFonts w:asciiTheme="majorHAnsi" w:hAnsiTheme="majorHAnsi"/>
          <w:sz w:val="24"/>
        </w:rPr>
        <w:t>is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F62595">
        <w:rPr>
          <w:rFonts w:asciiTheme="majorHAnsi" w:hAnsiTheme="majorHAnsi"/>
          <w:sz w:val="24"/>
        </w:rPr>
        <w:t>european</w:t>
      </w:r>
      <w:proofErr w:type="spellEnd"/>
      <w:r w:rsidR="00F62595">
        <w:rPr>
          <w:rFonts w:asciiTheme="majorHAnsi" w:hAnsiTheme="majorHAnsi"/>
          <w:sz w:val="24"/>
        </w:rPr>
        <w:t>. This pose</w:t>
      </w:r>
      <w:r w:rsidR="00CA5331">
        <w:rPr>
          <w:rFonts w:asciiTheme="majorHAnsi" w:hAnsiTheme="majorHAnsi"/>
          <w:color w:val="FF0000"/>
          <w:sz w:val="24"/>
        </w:rPr>
        <w:t>s</w:t>
      </w:r>
      <w:r w:rsidR="00F62595">
        <w:rPr>
          <w:rFonts w:asciiTheme="majorHAnsi" w:hAnsiTheme="majorHAnsi"/>
          <w:sz w:val="24"/>
        </w:rPr>
        <w:t xml:space="preserve"> a </w:t>
      </w:r>
      <w:proofErr w:type="spellStart"/>
      <w:r w:rsidR="00F62595">
        <w:rPr>
          <w:rFonts w:asciiTheme="majorHAnsi" w:hAnsiTheme="majorHAnsi"/>
          <w:sz w:val="24"/>
        </w:rPr>
        <w:t>problem</w:t>
      </w:r>
      <w:proofErr w:type="spellEnd"/>
      <w:r w:rsidR="00F62595">
        <w:rPr>
          <w:rFonts w:asciiTheme="majorHAnsi" w:hAnsiTheme="majorHAnsi"/>
          <w:sz w:val="24"/>
        </w:rPr>
        <w:t xml:space="preserve"> of sports </w:t>
      </w:r>
      <w:proofErr w:type="spellStart"/>
      <w:r w:rsidR="00F62595">
        <w:rPr>
          <w:rFonts w:asciiTheme="majorHAnsi" w:hAnsiTheme="majorHAnsi"/>
          <w:sz w:val="24"/>
        </w:rPr>
        <w:t>equity</w:t>
      </w:r>
      <w:proofErr w:type="spellEnd"/>
      <w:r w:rsidR="00F62595">
        <w:rPr>
          <w:rFonts w:asciiTheme="majorHAnsi" w:hAnsiTheme="majorHAnsi"/>
          <w:sz w:val="24"/>
        </w:rPr>
        <w:t xml:space="preserve"> </w:t>
      </w:r>
      <w:proofErr w:type="spellStart"/>
      <w:r w:rsidR="00A927F7">
        <w:rPr>
          <w:rFonts w:asciiTheme="majorHAnsi" w:hAnsiTheme="majorHAnsi"/>
          <w:sz w:val="24"/>
        </w:rPr>
        <w:t>because</w:t>
      </w:r>
      <w:proofErr w:type="spellEnd"/>
      <w:r w:rsidR="00A927F7">
        <w:rPr>
          <w:rFonts w:asciiTheme="majorHAnsi" w:hAnsiTheme="majorHAnsi"/>
          <w:sz w:val="24"/>
        </w:rPr>
        <w:t xml:space="preserve"> </w:t>
      </w:r>
      <w:proofErr w:type="spellStart"/>
      <w:r w:rsidR="00A927F7">
        <w:rPr>
          <w:rFonts w:asciiTheme="majorHAnsi" w:hAnsiTheme="majorHAnsi"/>
          <w:sz w:val="24"/>
        </w:rPr>
        <w:t>most</w:t>
      </w:r>
      <w:proofErr w:type="spellEnd"/>
      <w:r w:rsidR="00A927F7">
        <w:rPr>
          <w:rFonts w:asciiTheme="majorHAnsi" w:hAnsiTheme="majorHAnsi"/>
          <w:sz w:val="24"/>
        </w:rPr>
        <w:t xml:space="preserve"> of the time, sports </w:t>
      </w:r>
      <w:proofErr w:type="spellStart"/>
      <w:r w:rsidR="00A927F7">
        <w:rPr>
          <w:rFonts w:asciiTheme="majorHAnsi" w:hAnsiTheme="majorHAnsi"/>
          <w:sz w:val="24"/>
        </w:rPr>
        <w:t>results</w:t>
      </w:r>
      <w:proofErr w:type="spellEnd"/>
      <w:r w:rsidR="00A927F7">
        <w:rPr>
          <w:rFonts w:asciiTheme="majorHAnsi" w:hAnsiTheme="majorHAnsi"/>
          <w:sz w:val="24"/>
        </w:rPr>
        <w:t xml:space="preserve"> are </w:t>
      </w:r>
      <w:proofErr w:type="spellStart"/>
      <w:r w:rsidR="00A927F7">
        <w:rPr>
          <w:rFonts w:asciiTheme="majorHAnsi" w:hAnsiTheme="majorHAnsi"/>
          <w:sz w:val="24"/>
        </w:rPr>
        <w:t>linked</w:t>
      </w:r>
      <w:proofErr w:type="spellEnd"/>
      <w:r w:rsidR="00A927F7">
        <w:rPr>
          <w:rFonts w:asciiTheme="majorHAnsi" w:hAnsiTheme="majorHAnsi"/>
          <w:sz w:val="24"/>
        </w:rPr>
        <w:t xml:space="preserve"> to </w:t>
      </w:r>
      <w:proofErr w:type="spellStart"/>
      <w:r w:rsidR="00A927F7">
        <w:rPr>
          <w:rFonts w:asciiTheme="majorHAnsi" w:hAnsiTheme="majorHAnsi"/>
          <w:sz w:val="24"/>
        </w:rPr>
        <w:t>salary</w:t>
      </w:r>
      <w:proofErr w:type="spellEnd"/>
      <w:r w:rsidR="00A927F7">
        <w:rPr>
          <w:rFonts w:asciiTheme="majorHAnsi" w:hAnsiTheme="majorHAnsi"/>
          <w:sz w:val="24"/>
        </w:rPr>
        <w:t xml:space="preserve"> </w:t>
      </w:r>
      <w:proofErr w:type="spellStart"/>
      <w:r w:rsidR="00A927F7">
        <w:rPr>
          <w:rFonts w:asciiTheme="majorHAnsi" w:hAnsiTheme="majorHAnsi"/>
          <w:sz w:val="24"/>
        </w:rPr>
        <w:t>spendings</w:t>
      </w:r>
      <w:proofErr w:type="spellEnd"/>
      <w:r w:rsidR="00A927F7">
        <w:rPr>
          <w:rFonts w:asciiTheme="majorHAnsi" w:hAnsiTheme="majorHAnsi"/>
          <w:sz w:val="24"/>
        </w:rPr>
        <w:t xml:space="preserve">. </w:t>
      </w:r>
    </w:p>
    <w:p w:rsidR="00C438B8" w:rsidRDefault="007A3E96" w:rsidP="00A920F5">
      <w:pPr>
        <w:spacing w:after="0"/>
        <w:jc w:val="both"/>
        <w:rPr>
          <w:rFonts w:asciiTheme="majorHAnsi" w:hAnsiTheme="majorHAnsi"/>
          <w:sz w:val="24"/>
        </w:rPr>
      </w:pPr>
      <w:r w:rsidRPr="007A3E96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E290A5" wp14:editId="77D403FF">
                <wp:simplePos x="0" y="0"/>
                <wp:positionH relativeFrom="column">
                  <wp:posOffset>-74295</wp:posOffset>
                </wp:positionH>
                <wp:positionV relativeFrom="paragraph">
                  <wp:posOffset>177165</wp:posOffset>
                </wp:positionV>
                <wp:extent cx="4254500" cy="1403985"/>
                <wp:effectExtent l="0" t="0" r="0" b="254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E96" w:rsidRDefault="007A3E96" w:rsidP="007A3E96">
                            <w:pPr>
                              <w:jc w:val="both"/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To change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Michel Platini, the UEFA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president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decided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create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ˮto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imposeˮ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financial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fair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play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rules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sanctions. The UEFA objective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 : to clean up clubs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account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to assure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stability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 football. It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means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clubs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can’t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spend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more money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than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earn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5.85pt;margin-top:13.95pt;width:33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L/sEwIAAP8DAAAOAAAAZHJzL2Uyb0RvYy54bWysU02P2yAQvVfqf0DcGzuu3SZWnNV2t6kq&#10;bT+k3V56IxjHqMBQILGzv74Dzmaj9raqDwg8zJt5bx6rq1ErchDOSzANnc9ySoTh0Eqza+iPh82b&#10;BSU+MNMyBUY09Cg8vVq/frUabC0K6EG1whEEMb4ebEP7EGydZZ73QjM/AysMBjtwmgU8ul3WOjYg&#10;ulZZkefvsgFcax1w4T3+vZ2CdJ3wu07w8K3rvAhENRR7C2l1ad3GNVuvWL1zzPaSn9pgL+hCM2mw&#10;6BnqlgVG9k7+A6Uld+ChCzMOOoOuk1wkDshmnv/F5r5nViQuKI63Z5n8/4PlXw/fHZFtQytKDNM4&#10;op84KNIKEsQYBCmiRIP1Nd68t3g3jB9gxFEnut7eAf/liYGbnpmduHYOhl6wFlucx8zsInXC8RFk&#10;O3yBFmuxfYAENHZOR/1QEYLoOKrjeTzYB+H4syyqssoxxDE2L/O3y0WVarD6Kd06Hz4J0CRuGupw&#10;/gmeHe58iO2w+ulKrGZgI5VKHlCGDA1dVkWVEi4iWga0qJK6oYs8fpNpIsuPpk3JgUk17bGAMifa&#10;kenEOYzbMYmcNImSbKE9og4OJkfiC8JND+6RkgHd2FD/e8+coER9Nqjlcl6W0b7pUFbvCzy4y8j2&#10;MsIMR6iGBkqm7U1Ilo+Uvb1GzTcyqfHcyalldFkS6fQioo0vz+nW87td/wEAAP//AwBQSwMEFAAG&#10;AAgAAAAhAK5M/3zgAAAACgEAAA8AAABkcnMvZG93bnJldi54bWxMj8tOwzAQRfdI/IM1SOxaOwGa&#10;No1TVagtS6BErN14mkTED8VuGv6eYQXLmTm6c26xmUzPRhxC56yEZC6Aoa2d7mwjofrYz5bAQlRW&#10;q95ZlPCNATbl7U2hcu2u9h3HY2wYhdiQKwltjD7nPNQtGhXmzqOl29kNRkUah4brQV0p3PQ8FWLB&#10;jeosfWiVx+cW66/jxUjw0R+yl+H1bbvbj6L6PFRp1+ykvL+btmtgEaf4B8OvPqlDSU4nd7E6sF7C&#10;LEkyQiWk2QoYAYun5QOwEy0eVwJ4WfD/FcofAAAA//8DAFBLAQItABQABgAIAAAAIQC2gziS/gAA&#10;AOEBAAATAAAAAAAAAAAAAAAAAAAAAABbQ29udGVudF9UeXBlc10ueG1sUEsBAi0AFAAGAAgAAAAh&#10;ADj9If/WAAAAlAEAAAsAAAAAAAAAAAAAAAAALwEAAF9yZWxzLy5yZWxzUEsBAi0AFAAGAAgAAAAh&#10;AHNov+wTAgAA/wMAAA4AAAAAAAAAAAAAAAAALgIAAGRycy9lMm9Eb2MueG1sUEsBAi0AFAAGAAgA&#10;AAAhAK5M/3zgAAAACgEAAA8AAAAAAAAAAAAAAAAAbQQAAGRycy9kb3ducmV2LnhtbFBLBQYAAAAA&#10;BAAEAPMAAAB6BQAAAAA=&#10;" filled="f" stroked="f">
                <v:textbox style="mso-fit-shape-to-text:t">
                  <w:txbxContent>
                    <w:p w:rsidR="007A3E96" w:rsidRDefault="007A3E96" w:rsidP="007A3E96">
                      <w:pPr>
                        <w:jc w:val="both"/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To change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that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Michel Platini, the UEFA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president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decided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to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create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ˮto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imposeˮ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financial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fair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play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with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rules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sanctions. The UEFA objective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clear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 : to clean up clubs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account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to assure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stability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 football. It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means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that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clubs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can’t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spend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more money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than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they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earn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1A99A74E" wp14:editId="13B41050">
            <wp:simplePos x="0" y="0"/>
            <wp:positionH relativeFrom="column">
              <wp:posOffset>4438015</wp:posOffset>
            </wp:positionH>
            <wp:positionV relativeFrom="paragraph">
              <wp:posOffset>62865</wp:posOffset>
            </wp:positionV>
            <wp:extent cx="1005011" cy="1432560"/>
            <wp:effectExtent l="0" t="0" r="5080" b="0"/>
            <wp:wrapNone/>
            <wp:docPr id="4" name="Image 4" descr="C:\Users\erwan\Documents\Projet 3AI\plat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wan\Documents\Projet 3AI\platin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011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E96" w:rsidRDefault="007A3E96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A920F5">
      <w:pPr>
        <w:spacing w:after="0"/>
        <w:jc w:val="both"/>
        <w:rPr>
          <w:rFonts w:asciiTheme="majorHAnsi" w:hAnsiTheme="majorHAnsi"/>
          <w:sz w:val="24"/>
        </w:rPr>
      </w:pPr>
    </w:p>
    <w:p w:rsidR="00C438B8" w:rsidRDefault="00C438B8" w:rsidP="00A920F5">
      <w:pPr>
        <w:spacing w:after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</w:p>
    <w:p w:rsidR="001369F6" w:rsidRDefault="001369F6" w:rsidP="00A920F5">
      <w:pPr>
        <w:spacing w:after="0"/>
        <w:jc w:val="both"/>
      </w:pPr>
      <w:r>
        <w:tab/>
      </w:r>
    </w:p>
    <w:p w:rsidR="001369F6" w:rsidRPr="00285019" w:rsidRDefault="001369F6" w:rsidP="00654CCF">
      <w:pPr>
        <w:spacing w:after="0"/>
        <w:jc w:val="both"/>
        <w:rPr>
          <w:rFonts w:asciiTheme="majorHAnsi" w:hAnsiTheme="majorHAnsi"/>
          <w:sz w:val="24"/>
        </w:rPr>
      </w:pPr>
      <w:r>
        <w:tab/>
      </w:r>
      <w:proofErr w:type="spellStart"/>
      <w:r w:rsidR="001A7B63" w:rsidRPr="00285019">
        <w:rPr>
          <w:rFonts w:asciiTheme="majorHAnsi" w:hAnsiTheme="majorHAnsi"/>
          <w:b/>
          <w:sz w:val="24"/>
        </w:rPr>
        <w:t>What</w:t>
      </w:r>
      <w:proofErr w:type="spellEnd"/>
      <w:r w:rsidR="001A7B63" w:rsidRPr="00285019">
        <w:rPr>
          <w:rFonts w:asciiTheme="majorHAnsi" w:hAnsiTheme="majorHAnsi"/>
          <w:b/>
          <w:sz w:val="24"/>
        </w:rPr>
        <w:t xml:space="preserve"> are </w:t>
      </w:r>
      <w:proofErr w:type="spellStart"/>
      <w:r w:rsidR="001A7B63" w:rsidRPr="00285019">
        <w:rPr>
          <w:rFonts w:asciiTheme="majorHAnsi" w:hAnsiTheme="majorHAnsi"/>
          <w:b/>
          <w:sz w:val="24"/>
        </w:rPr>
        <w:t>exactly</w:t>
      </w:r>
      <w:proofErr w:type="spellEnd"/>
      <w:r w:rsidR="001A7B63" w:rsidRPr="00285019">
        <w:rPr>
          <w:rFonts w:asciiTheme="majorHAnsi" w:hAnsiTheme="majorHAnsi"/>
          <w:b/>
          <w:sz w:val="24"/>
        </w:rPr>
        <w:t xml:space="preserve"> the </w:t>
      </w:r>
      <w:proofErr w:type="spellStart"/>
      <w:r w:rsidR="001A7B63" w:rsidRPr="00285019">
        <w:rPr>
          <w:rFonts w:asciiTheme="majorHAnsi" w:hAnsiTheme="majorHAnsi"/>
          <w:b/>
          <w:sz w:val="24"/>
        </w:rPr>
        <w:t>financial</w:t>
      </w:r>
      <w:proofErr w:type="spellEnd"/>
      <w:r w:rsidR="001A7B63" w:rsidRPr="00285019">
        <w:rPr>
          <w:rFonts w:asciiTheme="majorHAnsi" w:hAnsiTheme="majorHAnsi"/>
          <w:b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b/>
          <w:sz w:val="24"/>
        </w:rPr>
        <w:t>fair</w:t>
      </w:r>
      <w:proofErr w:type="spellEnd"/>
      <w:r w:rsidR="001A7B63" w:rsidRPr="00285019">
        <w:rPr>
          <w:rFonts w:asciiTheme="majorHAnsi" w:hAnsiTheme="majorHAnsi"/>
          <w:b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b/>
          <w:sz w:val="24"/>
        </w:rPr>
        <w:t>play</w:t>
      </w:r>
      <w:proofErr w:type="spellEnd"/>
      <w:r w:rsidR="001A7B63" w:rsidRPr="00285019">
        <w:rPr>
          <w:rFonts w:asciiTheme="majorHAnsi" w:hAnsiTheme="majorHAnsi"/>
          <w:b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b/>
          <w:sz w:val="24"/>
        </w:rPr>
        <w:t>rules</w:t>
      </w:r>
      <w:proofErr w:type="spellEnd"/>
      <w:r w:rsidR="001A7B63" w:rsidRPr="00285019">
        <w:rPr>
          <w:rFonts w:asciiTheme="majorHAnsi" w:hAnsiTheme="majorHAnsi"/>
          <w:b/>
          <w:sz w:val="24"/>
        </w:rPr>
        <w:t> ?</w:t>
      </w:r>
    </w:p>
    <w:p w:rsidR="001A7B63" w:rsidRPr="00285019" w:rsidRDefault="001A7B63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A87893" w:rsidRDefault="00285019" w:rsidP="00654CCF">
      <w:pPr>
        <w:spacing w:after="0"/>
        <w:jc w:val="both"/>
      </w:pPr>
      <w:r>
        <w:rPr>
          <w:rFonts w:asciiTheme="majorHAnsi" w:hAnsiTheme="majorHAnsi"/>
          <w:sz w:val="24"/>
        </w:rPr>
        <w:tab/>
      </w:r>
      <w:proofErr w:type="spellStart"/>
      <w:r w:rsidR="001A7B63" w:rsidRPr="00285019">
        <w:rPr>
          <w:rFonts w:asciiTheme="majorHAnsi" w:hAnsiTheme="majorHAnsi"/>
          <w:sz w:val="24"/>
        </w:rPr>
        <w:t>Since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the 2013-2014 </w:t>
      </w:r>
      <w:proofErr w:type="spellStart"/>
      <w:r w:rsidR="001A7B63" w:rsidRPr="00285019">
        <w:rPr>
          <w:rFonts w:asciiTheme="majorHAnsi" w:hAnsiTheme="majorHAnsi"/>
          <w:sz w:val="24"/>
        </w:rPr>
        <w:t>season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, the </w:t>
      </w:r>
      <w:proofErr w:type="spellStart"/>
      <w:r w:rsidR="001A7B63" w:rsidRPr="00285019">
        <w:rPr>
          <w:rFonts w:asciiTheme="majorHAnsi" w:hAnsiTheme="majorHAnsi"/>
          <w:sz w:val="24"/>
        </w:rPr>
        <w:t>access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to </w:t>
      </w:r>
      <w:proofErr w:type="spellStart"/>
      <w:r w:rsidR="001A7B63" w:rsidRPr="00285019">
        <w:rPr>
          <w:rFonts w:asciiTheme="majorHAnsi" w:hAnsiTheme="majorHAnsi"/>
          <w:sz w:val="24"/>
        </w:rPr>
        <w:t>european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sz w:val="24"/>
        </w:rPr>
        <w:t>tournament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sz w:val="24"/>
        </w:rPr>
        <w:t>will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sz w:val="24"/>
        </w:rPr>
        <w:t>be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</w:t>
      </w:r>
      <w:proofErr w:type="spellStart"/>
      <w:r w:rsidR="001A7B63" w:rsidRPr="00285019">
        <w:rPr>
          <w:rFonts w:asciiTheme="majorHAnsi" w:hAnsiTheme="majorHAnsi"/>
          <w:sz w:val="24"/>
        </w:rPr>
        <w:t>determined</w:t>
      </w:r>
      <w:proofErr w:type="spellEnd"/>
      <w:r w:rsidR="001A7B63" w:rsidRPr="00285019">
        <w:rPr>
          <w:rFonts w:asciiTheme="majorHAnsi" w:hAnsiTheme="majorHAnsi"/>
          <w:sz w:val="24"/>
        </w:rPr>
        <w:t xml:space="preserve"> by new </w:t>
      </w:r>
      <w:proofErr w:type="spellStart"/>
      <w:r w:rsidR="001A7B63" w:rsidRPr="00285019">
        <w:rPr>
          <w:rFonts w:asciiTheme="majorHAnsi" w:hAnsiTheme="majorHAnsi"/>
          <w:sz w:val="24"/>
        </w:rPr>
        <w:t>rules</w:t>
      </w:r>
      <w:proofErr w:type="spellEnd"/>
      <w:r w:rsidR="007F3F18" w:rsidRPr="00285019">
        <w:rPr>
          <w:rFonts w:asciiTheme="majorHAnsi" w:hAnsiTheme="majorHAnsi"/>
          <w:sz w:val="24"/>
        </w:rPr>
        <w:t>. This commission leads by the ex-</w:t>
      </w:r>
      <w:proofErr w:type="spellStart"/>
      <w:r w:rsidR="007F3F18" w:rsidRPr="00285019">
        <w:rPr>
          <w:rFonts w:asciiTheme="majorHAnsi" w:hAnsiTheme="majorHAnsi"/>
          <w:sz w:val="24"/>
        </w:rPr>
        <w:t>Belgium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Prime </w:t>
      </w:r>
      <w:proofErr w:type="spellStart"/>
      <w:r w:rsidR="007F3F18" w:rsidRPr="00285019">
        <w:rPr>
          <w:rFonts w:asciiTheme="majorHAnsi" w:hAnsiTheme="majorHAnsi"/>
          <w:sz w:val="24"/>
        </w:rPr>
        <w:t>Minister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, Jean-Luc Dehaene, has for </w:t>
      </w:r>
      <w:proofErr w:type="spellStart"/>
      <w:r w:rsidR="007F3F18" w:rsidRPr="00285019">
        <w:rPr>
          <w:rFonts w:asciiTheme="majorHAnsi" w:hAnsiTheme="majorHAnsi"/>
          <w:sz w:val="24"/>
        </w:rPr>
        <w:t>aim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to check the </w:t>
      </w:r>
      <w:proofErr w:type="spellStart"/>
      <w:r w:rsidR="007F3F18" w:rsidRPr="00285019">
        <w:rPr>
          <w:rFonts w:asciiTheme="majorHAnsi" w:hAnsiTheme="majorHAnsi"/>
          <w:sz w:val="24"/>
        </w:rPr>
        <w:t>financial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</w:t>
      </w:r>
      <w:proofErr w:type="spellStart"/>
      <w:r w:rsidR="007F3F18" w:rsidRPr="00285019">
        <w:rPr>
          <w:rFonts w:asciiTheme="majorHAnsi" w:hAnsiTheme="majorHAnsi"/>
          <w:sz w:val="24"/>
        </w:rPr>
        <w:t>possibility</w:t>
      </w:r>
      <w:proofErr w:type="spellEnd"/>
      <w:r w:rsidR="00803F30">
        <w:rPr>
          <w:rFonts w:asciiTheme="majorHAnsi" w:hAnsiTheme="majorHAnsi"/>
          <w:sz w:val="24"/>
        </w:rPr>
        <w:t xml:space="preserve"> </w:t>
      </w:r>
      <w:r w:rsidR="00803F30">
        <w:rPr>
          <w:rFonts w:asciiTheme="majorHAnsi" w:hAnsiTheme="majorHAnsi"/>
          <w:color w:val="FF0000"/>
          <w:sz w:val="24"/>
        </w:rPr>
        <w:t>of</w:t>
      </w:r>
      <w:r w:rsidR="007F3F18" w:rsidRPr="00803F30">
        <w:rPr>
          <w:rFonts w:asciiTheme="majorHAnsi" w:hAnsiTheme="majorHAnsi"/>
          <w:color w:val="FF0000"/>
          <w:sz w:val="24"/>
        </w:rPr>
        <w:t xml:space="preserve"> </w:t>
      </w:r>
      <w:r w:rsidR="007F3F18" w:rsidRPr="00285019">
        <w:rPr>
          <w:rFonts w:asciiTheme="majorHAnsi" w:hAnsiTheme="majorHAnsi"/>
          <w:sz w:val="24"/>
        </w:rPr>
        <w:t xml:space="preserve">a club to continue </w:t>
      </w:r>
      <w:proofErr w:type="spellStart"/>
      <w:r w:rsidR="007F3F18" w:rsidRPr="00285019">
        <w:rPr>
          <w:rFonts w:asciiTheme="majorHAnsi" w:hAnsiTheme="majorHAnsi"/>
          <w:sz w:val="24"/>
        </w:rPr>
        <w:t>its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</w:t>
      </w:r>
      <w:proofErr w:type="spellStart"/>
      <w:r w:rsidR="007F3F18" w:rsidRPr="00285019">
        <w:rPr>
          <w:rFonts w:asciiTheme="majorHAnsi" w:hAnsiTheme="majorHAnsi"/>
          <w:sz w:val="24"/>
        </w:rPr>
        <w:t>activity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, the </w:t>
      </w:r>
      <w:proofErr w:type="spellStart"/>
      <w:r w:rsidR="001A7CC1">
        <w:rPr>
          <w:rFonts w:asciiTheme="majorHAnsi" w:hAnsiTheme="majorHAnsi"/>
          <w:sz w:val="24"/>
        </w:rPr>
        <w:t>dismiss</w:t>
      </w:r>
      <w:proofErr w:type="spellEnd"/>
      <w:r w:rsidR="001A7CC1">
        <w:rPr>
          <w:rFonts w:asciiTheme="majorHAnsi" w:hAnsiTheme="majorHAnsi"/>
          <w:sz w:val="24"/>
        </w:rPr>
        <w:t xml:space="preserve"> (</w:t>
      </w:r>
      <w:r w:rsidR="001A7CC1">
        <w:rPr>
          <w:rFonts w:asciiTheme="majorHAnsi" w:hAnsiTheme="majorHAnsi"/>
          <w:color w:val="FF0000"/>
          <w:sz w:val="24"/>
        </w:rPr>
        <w:t>absence)</w:t>
      </w:r>
      <w:r w:rsidR="007F3F18" w:rsidRPr="00285019">
        <w:rPr>
          <w:rFonts w:asciiTheme="majorHAnsi" w:hAnsiTheme="majorHAnsi"/>
          <w:sz w:val="24"/>
        </w:rPr>
        <w:t xml:space="preserve"> of </w:t>
      </w:r>
      <w:proofErr w:type="spellStart"/>
      <w:r w:rsidR="007F3F18" w:rsidRPr="00285019">
        <w:rPr>
          <w:rFonts w:asciiTheme="majorHAnsi" w:hAnsiTheme="majorHAnsi"/>
          <w:sz w:val="24"/>
        </w:rPr>
        <w:t>negatives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«fonds propres»</w:t>
      </w:r>
      <w:r w:rsidR="001A7CC1">
        <w:rPr>
          <w:rFonts w:asciiTheme="majorHAnsi" w:hAnsiTheme="majorHAnsi"/>
          <w:color w:val="FF0000"/>
          <w:sz w:val="24"/>
        </w:rPr>
        <w:t xml:space="preserve"> (capital stocks)</w:t>
      </w:r>
      <w:r w:rsidR="007F3F18" w:rsidRPr="00285019">
        <w:rPr>
          <w:rFonts w:asciiTheme="majorHAnsi" w:hAnsiTheme="majorHAnsi"/>
          <w:sz w:val="24"/>
        </w:rPr>
        <w:t xml:space="preserve">, </w:t>
      </w:r>
      <w:proofErr w:type="spellStart"/>
      <w:r w:rsidR="007F3F18" w:rsidRPr="00285019">
        <w:rPr>
          <w:rFonts w:asciiTheme="majorHAnsi" w:hAnsiTheme="majorHAnsi"/>
          <w:sz w:val="24"/>
        </w:rPr>
        <w:t>financial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«</w:t>
      </w:r>
      <w:proofErr w:type="spellStart"/>
      <w:r w:rsidR="007F3F18" w:rsidRPr="00285019">
        <w:rPr>
          <w:rFonts w:asciiTheme="majorHAnsi" w:hAnsiTheme="majorHAnsi"/>
          <w:sz w:val="24"/>
        </w:rPr>
        <w:t>equilibre</w:t>
      </w:r>
      <w:proofErr w:type="spellEnd"/>
      <w:r w:rsidR="007F3F18" w:rsidRPr="00285019">
        <w:rPr>
          <w:rFonts w:asciiTheme="majorHAnsi" w:hAnsiTheme="majorHAnsi"/>
          <w:sz w:val="24"/>
        </w:rPr>
        <w:t>»</w:t>
      </w:r>
      <w:r w:rsidR="001A7CC1">
        <w:rPr>
          <w:rFonts w:asciiTheme="majorHAnsi" w:hAnsiTheme="majorHAnsi"/>
          <w:color w:val="FF0000"/>
          <w:sz w:val="24"/>
        </w:rPr>
        <w:t xml:space="preserve"> (balance)</w:t>
      </w:r>
      <w:r w:rsidR="007F3F18" w:rsidRPr="00285019">
        <w:rPr>
          <w:rFonts w:asciiTheme="majorHAnsi" w:hAnsiTheme="majorHAnsi"/>
          <w:sz w:val="24"/>
        </w:rPr>
        <w:t xml:space="preserve"> and </w:t>
      </w:r>
      <w:proofErr w:type="spellStart"/>
      <w:r w:rsidR="007F3F18" w:rsidRPr="00285019">
        <w:rPr>
          <w:rFonts w:asciiTheme="majorHAnsi" w:hAnsiTheme="majorHAnsi"/>
          <w:sz w:val="24"/>
        </w:rPr>
        <w:t>dismiss</w:t>
      </w:r>
      <w:proofErr w:type="spellEnd"/>
      <w:r w:rsidR="001A7CC1">
        <w:rPr>
          <w:rFonts w:asciiTheme="majorHAnsi" w:hAnsiTheme="majorHAnsi"/>
          <w:sz w:val="24"/>
        </w:rPr>
        <w:t xml:space="preserve"> (</w:t>
      </w:r>
      <w:r w:rsidR="001A7CC1">
        <w:rPr>
          <w:rFonts w:asciiTheme="majorHAnsi" w:hAnsiTheme="majorHAnsi"/>
          <w:color w:val="FF0000"/>
          <w:sz w:val="24"/>
        </w:rPr>
        <w:t>absence)</w:t>
      </w:r>
      <w:r w:rsidR="007F3F18" w:rsidRPr="00285019">
        <w:rPr>
          <w:rFonts w:asciiTheme="majorHAnsi" w:hAnsiTheme="majorHAnsi"/>
          <w:sz w:val="24"/>
        </w:rPr>
        <w:t xml:space="preserve"> of </w:t>
      </w:r>
      <w:proofErr w:type="spellStart"/>
      <w:r w:rsidR="007F3F18" w:rsidRPr="00285019">
        <w:rPr>
          <w:rFonts w:asciiTheme="majorHAnsi" w:hAnsiTheme="majorHAnsi"/>
          <w:sz w:val="24"/>
        </w:rPr>
        <w:t>debts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for </w:t>
      </w:r>
      <w:proofErr w:type="spellStart"/>
      <w:r w:rsidR="007F3F18" w:rsidRPr="00285019">
        <w:rPr>
          <w:rFonts w:asciiTheme="majorHAnsi" w:hAnsiTheme="majorHAnsi"/>
          <w:sz w:val="24"/>
        </w:rPr>
        <w:t>others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clubs, </w:t>
      </w:r>
      <w:proofErr w:type="spellStart"/>
      <w:r w:rsidR="007F3F18" w:rsidRPr="00285019">
        <w:rPr>
          <w:rFonts w:asciiTheme="majorHAnsi" w:hAnsiTheme="majorHAnsi"/>
          <w:sz w:val="24"/>
        </w:rPr>
        <w:t>players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or fisc. This </w:t>
      </w:r>
      <w:proofErr w:type="spellStart"/>
      <w:r w:rsidR="007F3F18" w:rsidRPr="00285019">
        <w:rPr>
          <w:rFonts w:asciiTheme="majorHAnsi" w:hAnsiTheme="majorHAnsi"/>
          <w:sz w:val="24"/>
        </w:rPr>
        <w:t>analysis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</w:t>
      </w:r>
      <w:proofErr w:type="spellStart"/>
      <w:r w:rsidR="007F3F18" w:rsidRPr="00285019">
        <w:rPr>
          <w:rFonts w:asciiTheme="majorHAnsi" w:hAnsiTheme="majorHAnsi"/>
          <w:sz w:val="24"/>
        </w:rPr>
        <w:t>will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</w:t>
      </w:r>
      <w:proofErr w:type="spellStart"/>
      <w:r w:rsidR="007F3F18" w:rsidRPr="00285019">
        <w:rPr>
          <w:rFonts w:asciiTheme="majorHAnsi" w:hAnsiTheme="majorHAnsi"/>
          <w:sz w:val="24"/>
        </w:rPr>
        <w:t>start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</w:t>
      </w:r>
      <w:proofErr w:type="spellStart"/>
      <w:r w:rsidR="007F3F18" w:rsidRPr="00285019">
        <w:rPr>
          <w:rFonts w:asciiTheme="majorHAnsi" w:hAnsiTheme="majorHAnsi"/>
          <w:sz w:val="24"/>
        </w:rPr>
        <w:t>in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2013 and </w:t>
      </w:r>
      <w:proofErr w:type="spellStart"/>
      <w:r w:rsidR="007F3F18" w:rsidRPr="00285019">
        <w:rPr>
          <w:rFonts w:asciiTheme="majorHAnsi" w:hAnsiTheme="majorHAnsi"/>
          <w:sz w:val="24"/>
        </w:rPr>
        <w:t>it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</w:t>
      </w:r>
      <w:proofErr w:type="spellStart"/>
      <w:r w:rsidR="007F3F18" w:rsidRPr="00285019">
        <w:rPr>
          <w:rFonts w:asciiTheme="majorHAnsi" w:hAnsiTheme="majorHAnsi"/>
          <w:sz w:val="24"/>
        </w:rPr>
        <w:t>will</w:t>
      </w:r>
      <w:proofErr w:type="spellEnd"/>
      <w:r w:rsidR="007F3F18" w:rsidRPr="00285019">
        <w:rPr>
          <w:rFonts w:asciiTheme="majorHAnsi" w:hAnsiTheme="majorHAnsi"/>
          <w:sz w:val="24"/>
        </w:rPr>
        <w:t xml:space="preserve"> check the </w:t>
      </w:r>
      <w:proofErr w:type="spellStart"/>
      <w:r w:rsidR="007F3F18" w:rsidRPr="00285019">
        <w:rPr>
          <w:rFonts w:asciiTheme="majorHAnsi" w:hAnsiTheme="majorHAnsi"/>
          <w:sz w:val="24"/>
        </w:rPr>
        <w:t>two</w:t>
      </w:r>
      <w:proofErr w:type="spellEnd"/>
      <w:r w:rsidR="00CE1BDF" w:rsidRPr="00285019">
        <w:rPr>
          <w:rFonts w:asciiTheme="majorHAnsi" w:hAnsiTheme="majorHAnsi"/>
          <w:sz w:val="24"/>
        </w:rPr>
        <w:t xml:space="preserve"> </w:t>
      </w:r>
      <w:proofErr w:type="spellStart"/>
      <w:r w:rsidR="00CE1BDF" w:rsidRPr="00285019">
        <w:rPr>
          <w:rFonts w:asciiTheme="majorHAnsi" w:hAnsiTheme="majorHAnsi"/>
          <w:sz w:val="24"/>
        </w:rPr>
        <w:t>early</w:t>
      </w:r>
      <w:proofErr w:type="spellEnd"/>
      <w:r w:rsidR="00CE1BDF" w:rsidRPr="00285019">
        <w:rPr>
          <w:rFonts w:asciiTheme="majorHAnsi" w:hAnsiTheme="majorHAnsi"/>
          <w:sz w:val="24"/>
        </w:rPr>
        <w:t xml:space="preserve"> </w:t>
      </w:r>
      <w:proofErr w:type="spellStart"/>
      <w:r w:rsidR="00CE1BDF" w:rsidRPr="00285019">
        <w:rPr>
          <w:rFonts w:asciiTheme="majorHAnsi" w:hAnsiTheme="majorHAnsi"/>
          <w:sz w:val="24"/>
        </w:rPr>
        <w:t>seasons</w:t>
      </w:r>
      <w:proofErr w:type="spellEnd"/>
      <w:r w:rsidR="00CE1BDF" w:rsidRPr="00285019">
        <w:rPr>
          <w:rFonts w:asciiTheme="majorHAnsi" w:hAnsiTheme="majorHAnsi"/>
          <w:sz w:val="24"/>
        </w:rPr>
        <w:t xml:space="preserve"> in </w:t>
      </w:r>
      <w:proofErr w:type="spellStart"/>
      <w:r w:rsidR="00CE1BDF" w:rsidRPr="00285019">
        <w:rPr>
          <w:rFonts w:asciiTheme="majorHAnsi" w:hAnsiTheme="majorHAnsi"/>
          <w:sz w:val="24"/>
        </w:rPr>
        <w:t>order</w:t>
      </w:r>
      <w:proofErr w:type="spellEnd"/>
      <w:r w:rsidR="00CE1BDF" w:rsidRPr="00285019">
        <w:rPr>
          <w:rFonts w:asciiTheme="majorHAnsi" w:hAnsiTheme="majorHAnsi"/>
          <w:sz w:val="24"/>
        </w:rPr>
        <w:t xml:space="preserve"> to </w:t>
      </w:r>
      <w:proofErr w:type="spellStart"/>
      <w:r w:rsidR="00CE1BDF" w:rsidRPr="00285019">
        <w:rPr>
          <w:rFonts w:asciiTheme="majorHAnsi" w:hAnsiTheme="majorHAnsi"/>
          <w:sz w:val="24"/>
        </w:rPr>
        <w:t>determine</w:t>
      </w:r>
      <w:proofErr w:type="spellEnd"/>
      <w:r w:rsidR="00CE1BDF" w:rsidRPr="00285019">
        <w:rPr>
          <w:rFonts w:asciiTheme="majorHAnsi" w:hAnsiTheme="majorHAnsi"/>
          <w:sz w:val="24"/>
        </w:rPr>
        <w:t xml:space="preserve"> if </w:t>
      </w:r>
      <w:r w:rsidR="00E940EB">
        <w:rPr>
          <w:rFonts w:asciiTheme="majorHAnsi" w:hAnsiTheme="majorHAnsi"/>
          <w:sz w:val="24"/>
        </w:rPr>
        <w:t xml:space="preserve">clubs </w:t>
      </w:r>
      <w:proofErr w:type="spellStart"/>
      <w:r w:rsidR="00E940EB">
        <w:rPr>
          <w:rFonts w:asciiTheme="majorHAnsi" w:hAnsiTheme="majorHAnsi"/>
          <w:sz w:val="24"/>
        </w:rPr>
        <w:t>spendings</w:t>
      </w:r>
      <w:proofErr w:type="spellEnd"/>
      <w:r w:rsidR="00E940EB">
        <w:rPr>
          <w:rFonts w:asciiTheme="majorHAnsi" w:hAnsiTheme="majorHAnsi"/>
          <w:sz w:val="24"/>
        </w:rPr>
        <w:t xml:space="preserve"> </w:t>
      </w:r>
      <w:proofErr w:type="spellStart"/>
      <w:r w:rsidR="00E940EB">
        <w:rPr>
          <w:rFonts w:asciiTheme="majorHAnsi" w:hAnsiTheme="majorHAnsi"/>
          <w:sz w:val="24"/>
        </w:rPr>
        <w:t>don’t</w:t>
      </w:r>
      <w:proofErr w:type="spellEnd"/>
      <w:r w:rsidR="00E940EB">
        <w:rPr>
          <w:rFonts w:asciiTheme="majorHAnsi" w:hAnsiTheme="majorHAnsi"/>
          <w:sz w:val="24"/>
        </w:rPr>
        <w:t xml:space="preserve"> </w:t>
      </w:r>
      <w:proofErr w:type="spellStart"/>
      <w:r w:rsidR="00E940EB">
        <w:rPr>
          <w:rFonts w:asciiTheme="majorHAnsi" w:hAnsiTheme="majorHAnsi"/>
          <w:sz w:val="24"/>
        </w:rPr>
        <w:t>exceed</w:t>
      </w:r>
      <w:proofErr w:type="spellEnd"/>
      <w:r w:rsidR="00E940EB">
        <w:rPr>
          <w:rFonts w:asciiTheme="majorHAnsi" w:hAnsiTheme="majorHAnsi"/>
          <w:sz w:val="24"/>
        </w:rPr>
        <w:t xml:space="preserve"> 5 m</w:t>
      </w:r>
      <w:r w:rsidR="00CE1BDF" w:rsidRPr="00285019">
        <w:rPr>
          <w:rFonts w:asciiTheme="majorHAnsi" w:hAnsiTheme="majorHAnsi"/>
          <w:sz w:val="24"/>
        </w:rPr>
        <w:t xml:space="preserve">illions euros clubs </w:t>
      </w:r>
      <w:proofErr w:type="spellStart"/>
      <w:r w:rsidR="00CE1BDF" w:rsidRPr="00285019">
        <w:rPr>
          <w:rFonts w:asciiTheme="majorHAnsi" w:hAnsiTheme="majorHAnsi"/>
          <w:sz w:val="24"/>
        </w:rPr>
        <w:t>earnings</w:t>
      </w:r>
      <w:proofErr w:type="spellEnd"/>
      <w:r w:rsidR="00CE1BDF" w:rsidRPr="00285019">
        <w:rPr>
          <w:rFonts w:asciiTheme="majorHAnsi" w:hAnsiTheme="majorHAnsi"/>
          <w:sz w:val="24"/>
        </w:rPr>
        <w:t xml:space="preserve">. </w:t>
      </w:r>
      <w:proofErr w:type="spellStart"/>
      <w:r w:rsidR="003A5B43" w:rsidRPr="00285019">
        <w:rPr>
          <w:rFonts w:asciiTheme="majorHAnsi" w:hAnsiTheme="majorHAnsi"/>
          <w:sz w:val="24"/>
        </w:rPr>
        <w:t>Nevertheless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, few clubs are </w:t>
      </w:r>
      <w:proofErr w:type="spellStart"/>
      <w:r w:rsidR="003A5B43" w:rsidRPr="00285019">
        <w:rPr>
          <w:rFonts w:asciiTheme="majorHAnsi" w:hAnsiTheme="majorHAnsi"/>
          <w:sz w:val="24"/>
        </w:rPr>
        <w:t>so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</w:t>
      </w:r>
      <w:proofErr w:type="spellStart"/>
      <w:r w:rsidR="003A5B43" w:rsidRPr="00285019">
        <w:rPr>
          <w:rFonts w:asciiTheme="majorHAnsi" w:hAnsiTheme="majorHAnsi"/>
          <w:sz w:val="24"/>
        </w:rPr>
        <w:t>much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in </w:t>
      </w:r>
      <w:proofErr w:type="spellStart"/>
      <w:r w:rsidR="003A5B43" w:rsidRPr="00285019">
        <w:rPr>
          <w:rFonts w:asciiTheme="majorHAnsi" w:hAnsiTheme="majorHAnsi"/>
          <w:sz w:val="24"/>
        </w:rPr>
        <w:t>debt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, </w:t>
      </w:r>
      <w:proofErr w:type="spellStart"/>
      <w:r w:rsidR="003A5B43" w:rsidRPr="00285019">
        <w:rPr>
          <w:rFonts w:asciiTheme="majorHAnsi" w:hAnsiTheme="majorHAnsi"/>
          <w:sz w:val="24"/>
        </w:rPr>
        <w:t>such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as Manchester City </w:t>
      </w:r>
      <w:proofErr w:type="spellStart"/>
      <w:r w:rsidR="003A5B43" w:rsidRPr="00285019">
        <w:rPr>
          <w:rFonts w:asciiTheme="majorHAnsi" w:hAnsiTheme="majorHAnsi"/>
          <w:sz w:val="24"/>
        </w:rPr>
        <w:t>with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a </w:t>
      </w:r>
      <w:proofErr w:type="spellStart"/>
      <w:r w:rsidR="003A5B43" w:rsidRPr="00285019">
        <w:rPr>
          <w:rFonts w:asciiTheme="majorHAnsi" w:hAnsiTheme="majorHAnsi"/>
          <w:sz w:val="24"/>
        </w:rPr>
        <w:t>loss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of 218.6 billions of euros </w:t>
      </w:r>
      <w:proofErr w:type="spellStart"/>
      <w:r w:rsidR="003A5B43" w:rsidRPr="00285019">
        <w:rPr>
          <w:rFonts w:asciiTheme="majorHAnsi" w:hAnsiTheme="majorHAnsi"/>
          <w:sz w:val="24"/>
        </w:rPr>
        <w:t>in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2010, and </w:t>
      </w:r>
      <w:proofErr w:type="spellStart"/>
      <w:r w:rsidR="003A5B43" w:rsidRPr="00285019">
        <w:rPr>
          <w:rFonts w:asciiTheme="majorHAnsi" w:hAnsiTheme="majorHAnsi"/>
          <w:sz w:val="24"/>
        </w:rPr>
        <w:t>they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</w:t>
      </w:r>
      <w:proofErr w:type="spellStart"/>
      <w:r w:rsidR="003A5B43" w:rsidRPr="00285019">
        <w:rPr>
          <w:rFonts w:asciiTheme="majorHAnsi" w:hAnsiTheme="majorHAnsi"/>
          <w:sz w:val="24"/>
        </w:rPr>
        <w:t>can’t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</w:t>
      </w:r>
      <w:proofErr w:type="gramStart"/>
      <w:r w:rsidR="003A5B43" w:rsidRPr="00285019">
        <w:rPr>
          <w:rFonts w:asciiTheme="majorHAnsi" w:hAnsiTheme="majorHAnsi"/>
          <w:sz w:val="24"/>
        </w:rPr>
        <w:t>respect</w:t>
      </w:r>
      <w:proofErr w:type="gramEnd"/>
      <w:r w:rsidR="003A5B43" w:rsidRPr="00285019">
        <w:rPr>
          <w:rFonts w:asciiTheme="majorHAnsi" w:hAnsiTheme="majorHAnsi"/>
          <w:sz w:val="24"/>
        </w:rPr>
        <w:t xml:space="preserve"> </w:t>
      </w:r>
      <w:proofErr w:type="spellStart"/>
      <w:r w:rsidR="003A5B43" w:rsidRPr="00285019">
        <w:rPr>
          <w:rFonts w:asciiTheme="majorHAnsi" w:hAnsiTheme="majorHAnsi"/>
          <w:sz w:val="24"/>
        </w:rPr>
        <w:t>this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 </w:t>
      </w:r>
      <w:proofErr w:type="spellStart"/>
      <w:r w:rsidR="003A5B43" w:rsidRPr="00285019">
        <w:rPr>
          <w:rFonts w:asciiTheme="majorHAnsi" w:hAnsiTheme="majorHAnsi"/>
          <w:sz w:val="24"/>
        </w:rPr>
        <w:t>rules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. To </w:t>
      </w:r>
      <w:proofErr w:type="spellStart"/>
      <w:r w:rsidR="003A5B43" w:rsidRPr="00285019">
        <w:rPr>
          <w:rFonts w:asciiTheme="majorHAnsi" w:hAnsiTheme="majorHAnsi"/>
          <w:sz w:val="24"/>
        </w:rPr>
        <w:t>them</w:t>
      </w:r>
      <w:proofErr w:type="spellEnd"/>
      <w:r w:rsidR="003A5B43" w:rsidRPr="00285019">
        <w:rPr>
          <w:rFonts w:asciiTheme="majorHAnsi" w:hAnsiTheme="majorHAnsi"/>
          <w:sz w:val="24"/>
        </w:rPr>
        <w:t xml:space="preserve">, the goal </w:t>
      </w:r>
      <w:proofErr w:type="spellStart"/>
      <w:r w:rsidR="00E940EB">
        <w:rPr>
          <w:rFonts w:asciiTheme="majorHAnsi" w:hAnsiTheme="majorHAnsi"/>
          <w:sz w:val="24"/>
        </w:rPr>
        <w:t>is</w:t>
      </w:r>
      <w:proofErr w:type="spellEnd"/>
      <w:r w:rsidR="00E940EB">
        <w:rPr>
          <w:rFonts w:asciiTheme="majorHAnsi" w:hAnsiTheme="majorHAnsi"/>
          <w:sz w:val="24"/>
        </w:rPr>
        <w:t xml:space="preserve"> to have </w:t>
      </w:r>
      <w:proofErr w:type="spellStart"/>
      <w:r w:rsidR="00E940EB">
        <w:rPr>
          <w:rFonts w:asciiTheme="majorHAnsi" w:hAnsiTheme="majorHAnsi"/>
          <w:sz w:val="24"/>
        </w:rPr>
        <w:t>only</w:t>
      </w:r>
      <w:proofErr w:type="spellEnd"/>
      <w:r w:rsidR="00E940EB">
        <w:rPr>
          <w:rFonts w:asciiTheme="majorHAnsi" w:hAnsiTheme="majorHAnsi"/>
          <w:sz w:val="24"/>
        </w:rPr>
        <w:t xml:space="preserve"> </w:t>
      </w:r>
      <w:proofErr w:type="gramStart"/>
      <w:r w:rsidR="00E940EB">
        <w:rPr>
          <w:rFonts w:asciiTheme="majorHAnsi" w:hAnsiTheme="majorHAnsi"/>
          <w:sz w:val="24"/>
        </w:rPr>
        <w:t>a</w:t>
      </w:r>
      <w:proofErr w:type="gramEnd"/>
      <w:r w:rsidR="00E940EB">
        <w:rPr>
          <w:rFonts w:asciiTheme="majorHAnsi" w:hAnsiTheme="majorHAnsi"/>
          <w:sz w:val="24"/>
        </w:rPr>
        <w:t xml:space="preserve"> 45 m</w:t>
      </w:r>
      <w:r w:rsidR="00E17C42" w:rsidRPr="00285019">
        <w:rPr>
          <w:rFonts w:asciiTheme="majorHAnsi" w:hAnsiTheme="majorHAnsi"/>
          <w:sz w:val="24"/>
        </w:rPr>
        <w:t>illions</w:t>
      </w:r>
      <w:r w:rsidR="003A5B43" w:rsidRPr="00285019">
        <w:rPr>
          <w:rFonts w:asciiTheme="majorHAnsi" w:hAnsiTheme="majorHAnsi"/>
          <w:sz w:val="24"/>
        </w:rPr>
        <w:t xml:space="preserve"> euros </w:t>
      </w:r>
      <w:r w:rsidR="00E17C42" w:rsidRPr="00285019">
        <w:rPr>
          <w:rFonts w:asciiTheme="majorHAnsi" w:hAnsiTheme="majorHAnsi"/>
          <w:sz w:val="24"/>
        </w:rPr>
        <w:t xml:space="preserve">of </w:t>
      </w:r>
      <w:proofErr w:type="spellStart"/>
      <w:r w:rsidR="003A5B43" w:rsidRPr="00285019">
        <w:rPr>
          <w:rFonts w:asciiTheme="majorHAnsi" w:hAnsiTheme="majorHAnsi"/>
          <w:sz w:val="24"/>
        </w:rPr>
        <w:t>deficit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and the </w:t>
      </w:r>
      <w:proofErr w:type="spellStart"/>
      <w:r w:rsidR="00E17C42" w:rsidRPr="00285019">
        <w:rPr>
          <w:rFonts w:asciiTheme="majorHAnsi" w:hAnsiTheme="majorHAnsi"/>
          <w:sz w:val="24"/>
        </w:rPr>
        <w:t>insurance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that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shareholders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will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cover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spendings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excess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. This </w:t>
      </w:r>
      <w:proofErr w:type="spellStart"/>
      <w:r w:rsidR="00E17C42" w:rsidRPr="00285019">
        <w:rPr>
          <w:rFonts w:asciiTheme="majorHAnsi" w:hAnsiTheme="majorHAnsi"/>
          <w:sz w:val="24"/>
        </w:rPr>
        <w:t>aim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will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be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</w:t>
      </w:r>
      <w:proofErr w:type="spellStart"/>
      <w:r w:rsidR="00E17C42" w:rsidRPr="00285019">
        <w:rPr>
          <w:rFonts w:asciiTheme="majorHAnsi" w:hAnsiTheme="majorHAnsi"/>
          <w:sz w:val="24"/>
        </w:rPr>
        <w:t>reduced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to 30 millions for </w:t>
      </w:r>
      <w:proofErr w:type="spellStart"/>
      <w:r w:rsidR="00E17C42" w:rsidRPr="00285019">
        <w:rPr>
          <w:rFonts w:asciiTheme="majorHAnsi" w:hAnsiTheme="majorHAnsi"/>
          <w:sz w:val="24"/>
        </w:rPr>
        <w:t>season</w:t>
      </w:r>
      <w:proofErr w:type="spellEnd"/>
      <w:r w:rsidR="00E17C42" w:rsidRPr="00285019">
        <w:rPr>
          <w:rFonts w:asciiTheme="majorHAnsi" w:hAnsiTheme="majorHAnsi"/>
          <w:sz w:val="24"/>
        </w:rPr>
        <w:t xml:space="preserve"> 2015 to 2018.</w:t>
      </w:r>
    </w:p>
    <w:p w:rsidR="00A87893" w:rsidRDefault="00CC66EC" w:rsidP="00654CCF">
      <w:pPr>
        <w:spacing w:after="0"/>
        <w:jc w:val="both"/>
      </w:pPr>
      <w:r>
        <w:tab/>
      </w:r>
    </w:p>
    <w:p w:rsidR="00A87893" w:rsidRDefault="00CC66EC" w:rsidP="00654CCF">
      <w:pPr>
        <w:spacing w:after="0"/>
        <w:jc w:val="both"/>
        <w:rPr>
          <w:rFonts w:asciiTheme="majorHAnsi" w:hAnsiTheme="majorHAnsi"/>
          <w:sz w:val="24"/>
        </w:rPr>
      </w:pPr>
      <w:r>
        <w:tab/>
      </w:r>
      <w:r>
        <w:rPr>
          <w:rFonts w:asciiTheme="majorHAnsi" w:hAnsiTheme="majorHAnsi"/>
          <w:sz w:val="24"/>
        </w:rPr>
        <w:t xml:space="preserve">To </w:t>
      </w:r>
      <w:proofErr w:type="spellStart"/>
      <w:r>
        <w:rPr>
          <w:rFonts w:asciiTheme="majorHAnsi" w:hAnsiTheme="majorHAnsi"/>
          <w:sz w:val="24"/>
        </w:rPr>
        <w:t>punish</w:t>
      </w:r>
      <w:proofErr w:type="spellEnd"/>
      <w:r>
        <w:rPr>
          <w:rFonts w:asciiTheme="majorHAnsi" w:hAnsiTheme="majorHAnsi"/>
          <w:sz w:val="24"/>
        </w:rPr>
        <w:t xml:space="preserve"> clubs </w:t>
      </w:r>
      <w:proofErr w:type="spellStart"/>
      <w:r>
        <w:rPr>
          <w:rFonts w:asciiTheme="majorHAnsi" w:hAnsiTheme="majorHAnsi"/>
          <w:sz w:val="24"/>
        </w:rPr>
        <w:t>that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don’t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gramStart"/>
      <w:r>
        <w:rPr>
          <w:rFonts w:asciiTheme="majorHAnsi" w:hAnsiTheme="majorHAnsi"/>
          <w:sz w:val="24"/>
        </w:rPr>
        <w:t>respect</w:t>
      </w:r>
      <w:proofErr w:type="gramEnd"/>
      <w:r>
        <w:rPr>
          <w:rFonts w:asciiTheme="majorHAnsi" w:hAnsiTheme="majorHAnsi"/>
          <w:sz w:val="24"/>
        </w:rPr>
        <w:t xml:space="preserve"> </w:t>
      </w:r>
      <w:r w:rsidR="00803F30">
        <w:rPr>
          <w:rFonts w:asciiTheme="majorHAnsi" w:hAnsiTheme="majorHAnsi"/>
          <w:color w:val="FF0000"/>
          <w:sz w:val="24"/>
        </w:rPr>
        <w:t xml:space="preserve">the </w:t>
      </w:r>
      <w:proofErr w:type="spellStart"/>
      <w:r w:rsidR="00A408E1">
        <w:rPr>
          <w:rFonts w:asciiTheme="majorHAnsi" w:hAnsiTheme="majorHAnsi"/>
          <w:sz w:val="24"/>
        </w:rPr>
        <w:t>rules</w:t>
      </w:r>
      <w:proofErr w:type="spellEnd"/>
      <w:r w:rsidR="00A408E1">
        <w:rPr>
          <w:rFonts w:asciiTheme="majorHAnsi" w:hAnsiTheme="majorHAnsi"/>
          <w:sz w:val="24"/>
        </w:rPr>
        <w:t xml:space="preserve">, </w:t>
      </w:r>
      <w:proofErr w:type="spellStart"/>
      <w:r w:rsidR="00A408E1">
        <w:rPr>
          <w:rFonts w:asciiTheme="majorHAnsi" w:hAnsiTheme="majorHAnsi"/>
          <w:sz w:val="24"/>
        </w:rPr>
        <w:t>many</w:t>
      </w:r>
      <w:proofErr w:type="spellEnd"/>
      <w:r w:rsidR="00A408E1">
        <w:rPr>
          <w:rFonts w:asciiTheme="majorHAnsi" w:hAnsiTheme="majorHAnsi"/>
          <w:sz w:val="24"/>
        </w:rPr>
        <w:t xml:space="preserve"> sanctions </w:t>
      </w:r>
      <w:proofErr w:type="spellStart"/>
      <w:r w:rsidR="00A408E1">
        <w:rPr>
          <w:rFonts w:asciiTheme="majorHAnsi" w:hAnsiTheme="majorHAnsi"/>
          <w:sz w:val="24"/>
        </w:rPr>
        <w:t>were</w:t>
      </w:r>
      <w:proofErr w:type="spellEnd"/>
      <w:r w:rsidR="00A408E1">
        <w:rPr>
          <w:rFonts w:asciiTheme="majorHAnsi" w:hAnsiTheme="majorHAnsi"/>
          <w:sz w:val="24"/>
        </w:rPr>
        <w:t xml:space="preserve"> </w:t>
      </w:r>
      <w:proofErr w:type="spellStart"/>
      <w:r w:rsidR="00A408E1">
        <w:rPr>
          <w:rFonts w:asciiTheme="majorHAnsi" w:hAnsiTheme="majorHAnsi"/>
          <w:sz w:val="24"/>
        </w:rPr>
        <w:t>developped</w:t>
      </w:r>
      <w:proofErr w:type="spellEnd"/>
      <w:r w:rsidR="00A408E1">
        <w:rPr>
          <w:rFonts w:asciiTheme="majorHAnsi" w:hAnsiTheme="majorHAnsi"/>
          <w:sz w:val="24"/>
        </w:rPr>
        <w:t xml:space="preserve"> </w:t>
      </w:r>
      <w:proofErr w:type="spellStart"/>
      <w:r w:rsidR="00A408E1">
        <w:rPr>
          <w:rFonts w:asciiTheme="majorHAnsi" w:hAnsiTheme="majorHAnsi"/>
          <w:sz w:val="24"/>
        </w:rPr>
        <w:t>such</w:t>
      </w:r>
      <w:proofErr w:type="spellEnd"/>
      <w:r w:rsidR="00A408E1">
        <w:rPr>
          <w:rFonts w:asciiTheme="majorHAnsi" w:hAnsiTheme="majorHAnsi"/>
          <w:sz w:val="24"/>
        </w:rPr>
        <w:t xml:space="preserve"> as :</w:t>
      </w:r>
      <w:r w:rsidR="007C29C9">
        <w:rPr>
          <w:rFonts w:asciiTheme="majorHAnsi" w:hAnsiTheme="majorHAnsi"/>
          <w:sz w:val="24"/>
        </w:rPr>
        <w:t xml:space="preserve"> </w:t>
      </w:r>
      <w:proofErr w:type="spellStart"/>
      <w:r w:rsidR="007C29C9">
        <w:rPr>
          <w:rFonts w:asciiTheme="majorHAnsi" w:hAnsiTheme="majorHAnsi"/>
          <w:sz w:val="24"/>
        </w:rPr>
        <w:t>less</w:t>
      </w:r>
      <w:proofErr w:type="spellEnd"/>
      <w:r w:rsidR="007C29C9">
        <w:rPr>
          <w:rFonts w:asciiTheme="majorHAnsi" w:hAnsiTheme="majorHAnsi"/>
          <w:sz w:val="24"/>
        </w:rPr>
        <w:t xml:space="preserve"> </w:t>
      </w:r>
      <w:proofErr w:type="spellStart"/>
      <w:r w:rsidR="007C29C9">
        <w:rPr>
          <w:rFonts w:asciiTheme="majorHAnsi" w:hAnsiTheme="majorHAnsi"/>
          <w:sz w:val="24"/>
        </w:rPr>
        <w:t>financial</w:t>
      </w:r>
      <w:proofErr w:type="spellEnd"/>
      <w:r w:rsidR="007C29C9">
        <w:rPr>
          <w:rFonts w:asciiTheme="majorHAnsi" w:hAnsiTheme="majorHAnsi"/>
          <w:sz w:val="24"/>
        </w:rPr>
        <w:t xml:space="preserve"> </w:t>
      </w:r>
      <w:proofErr w:type="spellStart"/>
      <w:r w:rsidR="007C29C9">
        <w:rPr>
          <w:rFonts w:asciiTheme="majorHAnsi" w:hAnsiTheme="majorHAnsi"/>
          <w:sz w:val="24"/>
        </w:rPr>
        <w:t>helps</w:t>
      </w:r>
      <w:proofErr w:type="spellEnd"/>
      <w:r w:rsidR="007C29C9">
        <w:rPr>
          <w:rFonts w:asciiTheme="majorHAnsi" w:hAnsiTheme="majorHAnsi"/>
          <w:sz w:val="24"/>
        </w:rPr>
        <w:t xml:space="preserve"> in Champions </w:t>
      </w:r>
      <w:proofErr w:type="spellStart"/>
      <w:r w:rsidR="007C29C9">
        <w:rPr>
          <w:rFonts w:asciiTheme="majorHAnsi" w:hAnsiTheme="majorHAnsi"/>
          <w:sz w:val="24"/>
        </w:rPr>
        <w:t>League</w:t>
      </w:r>
      <w:proofErr w:type="spellEnd"/>
      <w:r w:rsidR="007C29C9">
        <w:rPr>
          <w:rFonts w:asciiTheme="majorHAnsi" w:hAnsiTheme="majorHAnsi"/>
          <w:sz w:val="24"/>
        </w:rPr>
        <w:t xml:space="preserve"> and Europa </w:t>
      </w:r>
      <w:proofErr w:type="spellStart"/>
      <w:r w:rsidR="007C29C9">
        <w:rPr>
          <w:rFonts w:asciiTheme="majorHAnsi" w:hAnsiTheme="majorHAnsi"/>
          <w:sz w:val="24"/>
        </w:rPr>
        <w:t>League</w:t>
      </w:r>
      <w:proofErr w:type="spellEnd"/>
      <w:r w:rsidR="007C29C9">
        <w:rPr>
          <w:rFonts w:asciiTheme="majorHAnsi" w:hAnsiTheme="majorHAnsi"/>
          <w:sz w:val="24"/>
        </w:rPr>
        <w:t xml:space="preserve">, clubs exclusion </w:t>
      </w:r>
      <w:proofErr w:type="spellStart"/>
      <w:r w:rsidR="007C29C9">
        <w:rPr>
          <w:rFonts w:asciiTheme="majorHAnsi" w:hAnsiTheme="majorHAnsi"/>
          <w:sz w:val="24"/>
        </w:rPr>
        <w:t>from</w:t>
      </w:r>
      <w:proofErr w:type="spellEnd"/>
      <w:r w:rsidR="007C29C9">
        <w:rPr>
          <w:rFonts w:asciiTheme="majorHAnsi" w:hAnsiTheme="majorHAnsi"/>
          <w:sz w:val="24"/>
        </w:rPr>
        <w:t xml:space="preserve"> </w:t>
      </w:r>
      <w:proofErr w:type="spellStart"/>
      <w:r w:rsidR="007C29C9">
        <w:rPr>
          <w:rFonts w:asciiTheme="majorHAnsi" w:hAnsiTheme="majorHAnsi"/>
          <w:sz w:val="24"/>
        </w:rPr>
        <w:t>european</w:t>
      </w:r>
      <w:proofErr w:type="spellEnd"/>
      <w:r w:rsidR="007C29C9">
        <w:rPr>
          <w:rFonts w:asciiTheme="majorHAnsi" w:hAnsiTheme="majorHAnsi"/>
          <w:sz w:val="24"/>
        </w:rPr>
        <w:t xml:space="preserve"> </w:t>
      </w:r>
      <w:proofErr w:type="spellStart"/>
      <w:r w:rsidR="007C29C9">
        <w:rPr>
          <w:rFonts w:asciiTheme="majorHAnsi" w:hAnsiTheme="majorHAnsi"/>
          <w:sz w:val="24"/>
        </w:rPr>
        <w:t>tournaments</w:t>
      </w:r>
      <w:proofErr w:type="spellEnd"/>
      <w:r w:rsidR="007C29C9">
        <w:rPr>
          <w:rFonts w:asciiTheme="majorHAnsi" w:hAnsiTheme="majorHAnsi"/>
          <w:sz w:val="24"/>
        </w:rPr>
        <w:t xml:space="preserve">, a </w:t>
      </w:r>
      <w:proofErr w:type="spellStart"/>
      <w:r w:rsidR="007C29C9">
        <w:rPr>
          <w:rFonts w:asciiTheme="majorHAnsi" w:hAnsiTheme="majorHAnsi"/>
          <w:sz w:val="24"/>
        </w:rPr>
        <w:t>forbidding</w:t>
      </w:r>
      <w:proofErr w:type="spellEnd"/>
      <w:r w:rsidR="007C29C9">
        <w:rPr>
          <w:rFonts w:asciiTheme="majorHAnsi" w:hAnsiTheme="majorHAnsi"/>
          <w:sz w:val="24"/>
        </w:rPr>
        <w:t xml:space="preserve"> to </w:t>
      </w:r>
      <w:proofErr w:type="spellStart"/>
      <w:r w:rsidR="007C29C9">
        <w:rPr>
          <w:rFonts w:asciiTheme="majorHAnsi" w:hAnsiTheme="majorHAnsi"/>
          <w:sz w:val="24"/>
        </w:rPr>
        <w:t>align</w:t>
      </w:r>
      <w:proofErr w:type="spellEnd"/>
      <w:r w:rsidR="007C29C9">
        <w:rPr>
          <w:rFonts w:asciiTheme="majorHAnsi" w:hAnsiTheme="majorHAnsi"/>
          <w:sz w:val="24"/>
        </w:rPr>
        <w:t xml:space="preserve"> new </w:t>
      </w:r>
      <w:proofErr w:type="spellStart"/>
      <w:r w:rsidR="007C29C9">
        <w:rPr>
          <w:rFonts w:asciiTheme="majorHAnsi" w:hAnsiTheme="majorHAnsi"/>
          <w:sz w:val="24"/>
        </w:rPr>
        <w:t>players</w:t>
      </w:r>
      <w:proofErr w:type="spellEnd"/>
      <w:r w:rsidR="007C29C9">
        <w:rPr>
          <w:rFonts w:asciiTheme="majorHAnsi" w:hAnsiTheme="majorHAnsi"/>
          <w:sz w:val="24"/>
        </w:rPr>
        <w:t xml:space="preserve">. First sanctions </w:t>
      </w:r>
      <w:proofErr w:type="spellStart"/>
      <w:r w:rsidR="007C29C9">
        <w:rPr>
          <w:rFonts w:asciiTheme="majorHAnsi" w:hAnsiTheme="majorHAnsi"/>
          <w:sz w:val="24"/>
        </w:rPr>
        <w:t>appeared</w:t>
      </w:r>
      <w:proofErr w:type="spellEnd"/>
      <w:r w:rsidR="007C29C9">
        <w:rPr>
          <w:rFonts w:asciiTheme="majorHAnsi" w:hAnsiTheme="majorHAnsi"/>
          <w:sz w:val="24"/>
        </w:rPr>
        <w:t xml:space="preserve"> </w:t>
      </w:r>
      <w:r w:rsidR="00F139CD">
        <w:rPr>
          <w:rFonts w:asciiTheme="majorHAnsi" w:hAnsiTheme="majorHAnsi"/>
          <w:sz w:val="24"/>
        </w:rPr>
        <w:t xml:space="preserve">for the </w:t>
      </w:r>
      <w:proofErr w:type="spellStart"/>
      <w:r w:rsidR="00F139CD">
        <w:rPr>
          <w:rFonts w:asciiTheme="majorHAnsi" w:hAnsiTheme="majorHAnsi"/>
          <w:sz w:val="24"/>
        </w:rPr>
        <w:t>season</w:t>
      </w:r>
      <w:proofErr w:type="spellEnd"/>
      <w:r w:rsidR="00F139CD">
        <w:rPr>
          <w:rFonts w:asciiTheme="majorHAnsi" w:hAnsiTheme="majorHAnsi"/>
          <w:sz w:val="24"/>
        </w:rPr>
        <w:t xml:space="preserve"> 2012-2013 </w:t>
      </w:r>
      <w:r w:rsidR="007C29C9">
        <w:rPr>
          <w:rFonts w:asciiTheme="majorHAnsi" w:hAnsiTheme="majorHAnsi"/>
          <w:sz w:val="24"/>
        </w:rPr>
        <w:t>and</w:t>
      </w:r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were</w:t>
      </w:r>
      <w:proofErr w:type="spellEnd"/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applied</w:t>
      </w:r>
      <w:proofErr w:type="spellEnd"/>
      <w:r w:rsidR="007C29C9">
        <w:rPr>
          <w:rFonts w:asciiTheme="majorHAnsi" w:hAnsiTheme="majorHAnsi"/>
          <w:sz w:val="24"/>
        </w:rPr>
        <w:t xml:space="preserve"> </w:t>
      </w:r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this</w:t>
      </w:r>
      <w:proofErr w:type="spellEnd"/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season</w:t>
      </w:r>
      <w:proofErr w:type="spellEnd"/>
      <w:r w:rsidR="00F139CD">
        <w:rPr>
          <w:rFonts w:asciiTheme="majorHAnsi" w:hAnsiTheme="majorHAnsi"/>
          <w:sz w:val="24"/>
        </w:rPr>
        <w:t xml:space="preserve"> (2013-2014). For </w:t>
      </w:r>
      <w:proofErr w:type="spellStart"/>
      <w:r w:rsidR="00F139CD">
        <w:rPr>
          <w:rFonts w:asciiTheme="majorHAnsi" w:hAnsiTheme="majorHAnsi"/>
          <w:sz w:val="24"/>
        </w:rPr>
        <w:t>example</w:t>
      </w:r>
      <w:proofErr w:type="spellEnd"/>
      <w:r w:rsidR="00F139CD">
        <w:rPr>
          <w:rFonts w:asciiTheme="majorHAnsi" w:hAnsiTheme="majorHAnsi"/>
          <w:sz w:val="24"/>
        </w:rPr>
        <w:t xml:space="preserve">, </w:t>
      </w:r>
      <w:r w:rsidR="00F139CD">
        <w:rPr>
          <w:rFonts w:asciiTheme="majorHAnsi" w:hAnsiTheme="majorHAnsi"/>
          <w:sz w:val="24"/>
        </w:rPr>
        <w:lastRenderedPageBreak/>
        <w:t xml:space="preserve">Malaga </w:t>
      </w:r>
      <w:proofErr w:type="spellStart"/>
      <w:r w:rsidR="00F139CD">
        <w:rPr>
          <w:rFonts w:asciiTheme="majorHAnsi" w:hAnsiTheme="majorHAnsi"/>
          <w:sz w:val="24"/>
        </w:rPr>
        <w:t>was</w:t>
      </w:r>
      <w:proofErr w:type="spellEnd"/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banned</w:t>
      </w:r>
      <w:proofErr w:type="spellEnd"/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from</w:t>
      </w:r>
      <w:proofErr w:type="spellEnd"/>
      <w:r w:rsidR="00F139CD">
        <w:rPr>
          <w:rFonts w:asciiTheme="majorHAnsi" w:hAnsiTheme="majorHAnsi"/>
          <w:sz w:val="24"/>
        </w:rPr>
        <w:t xml:space="preserve"> the Europa </w:t>
      </w:r>
      <w:proofErr w:type="spellStart"/>
      <w:r w:rsidR="00F139CD">
        <w:rPr>
          <w:rFonts w:asciiTheme="majorHAnsi" w:hAnsiTheme="majorHAnsi"/>
          <w:sz w:val="24"/>
        </w:rPr>
        <w:t>League</w:t>
      </w:r>
      <w:proofErr w:type="spellEnd"/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even</w:t>
      </w:r>
      <w:proofErr w:type="spellEnd"/>
      <w:r w:rsidR="00F139CD">
        <w:rPr>
          <w:rFonts w:asciiTheme="majorHAnsi" w:hAnsiTheme="majorHAnsi"/>
          <w:sz w:val="24"/>
        </w:rPr>
        <w:t xml:space="preserve"> if </w:t>
      </w:r>
      <w:proofErr w:type="spellStart"/>
      <w:r w:rsidR="00F139CD">
        <w:rPr>
          <w:rFonts w:asciiTheme="majorHAnsi" w:hAnsiTheme="majorHAnsi"/>
          <w:sz w:val="24"/>
        </w:rPr>
        <w:t>they</w:t>
      </w:r>
      <w:proofErr w:type="spellEnd"/>
      <w:r w:rsidR="00F139CD">
        <w:rPr>
          <w:rFonts w:asciiTheme="majorHAnsi" w:hAnsiTheme="majorHAnsi"/>
          <w:sz w:val="24"/>
        </w:rPr>
        <w:t xml:space="preserve"> finish the last </w:t>
      </w:r>
      <w:proofErr w:type="spellStart"/>
      <w:r w:rsidR="00F139CD">
        <w:rPr>
          <w:rFonts w:asciiTheme="majorHAnsi" w:hAnsiTheme="majorHAnsi"/>
          <w:sz w:val="24"/>
        </w:rPr>
        <w:t>season</w:t>
      </w:r>
      <w:proofErr w:type="spellEnd"/>
      <w:r w:rsidR="00F139CD">
        <w:rPr>
          <w:rFonts w:asciiTheme="majorHAnsi" w:hAnsiTheme="majorHAnsi"/>
          <w:sz w:val="24"/>
        </w:rPr>
        <w:t xml:space="preserve"> </w:t>
      </w:r>
      <w:proofErr w:type="spellStart"/>
      <w:r w:rsidR="00F139CD">
        <w:rPr>
          <w:rFonts w:asciiTheme="majorHAnsi" w:hAnsiTheme="majorHAnsi"/>
          <w:sz w:val="24"/>
        </w:rPr>
        <w:t>at</w:t>
      </w:r>
      <w:proofErr w:type="spellEnd"/>
      <w:r w:rsidR="00F139CD">
        <w:rPr>
          <w:rFonts w:asciiTheme="majorHAnsi" w:hAnsiTheme="majorHAnsi"/>
          <w:sz w:val="24"/>
        </w:rPr>
        <w:t xml:space="preserve"> the 4th place.</w:t>
      </w:r>
    </w:p>
    <w:p w:rsidR="00F139CD" w:rsidRDefault="00A8435F" w:rsidP="00654CCF">
      <w:pPr>
        <w:spacing w:after="0"/>
        <w:jc w:val="both"/>
        <w:rPr>
          <w:rFonts w:asciiTheme="majorHAnsi" w:hAnsiTheme="majorHAnsi"/>
          <w:sz w:val="24"/>
        </w:rPr>
      </w:pPr>
      <w:r w:rsidRPr="007A3E96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7A159" wp14:editId="716583CF">
                <wp:simplePos x="0" y="0"/>
                <wp:positionH relativeFrom="column">
                  <wp:posOffset>2199005</wp:posOffset>
                </wp:positionH>
                <wp:positionV relativeFrom="paragraph">
                  <wp:posOffset>162560</wp:posOffset>
                </wp:positionV>
                <wp:extent cx="3670300" cy="173990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0" cy="173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E96" w:rsidRDefault="007A3E96" w:rsidP="007A3E96">
                            <w:pPr>
                              <w:jc w:val="both"/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However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some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limits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appears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this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project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because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of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popularity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of clubs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don’t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respect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. As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example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if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 simulation for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season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2012-2013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just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takes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care of the 2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previous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seasons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only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8 clubs are in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law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. For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ˮoutlawsˮ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nine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exceed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the 45 millions euros of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deficit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Moreover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important to notice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three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worth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)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>worst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HAnsi" w:hAnsiTheme="majorHAnsi"/>
                                <w:color w:val="FF0000"/>
                                <w:sz w:val="24"/>
                              </w:rPr>
                              <w:t xml:space="preserve"> clubs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(Manchester City, Chelsea and </w:t>
                            </w:r>
                            <w:r w:rsidR="00A8435F">
                              <w:rPr>
                                <w:rFonts w:asciiTheme="majorHAnsi" w:hAnsiTheme="majorHAnsi"/>
                                <w:sz w:val="24"/>
                              </w:rPr>
                              <w:t>inter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3.15pt;margin-top:12.8pt;width:289pt;height:13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QhEAIAAP8DAAAOAAAAZHJzL2Uyb0RvYy54bWysU01vGyEQvVfqf0Dc611/xyvjKE2aqlLa&#10;Rkp76Q2zrBcVGArYu86v78A6jtXeqnJADDPzmPdmWF/3RpOD9EGBZXQ8KimRVkCt7I7R79/u311R&#10;EiK3NddgJaNHGej15u2bdecqOYEWdC09QRAbqs4x2sboqqIIopWGhxE4adHZgDc8oul3Re15h+hG&#10;F5OyXBQd+Np5EDIEvL0bnHST8ZtGivi1aYKMRDOKtcW8+7xv015s1rzaee5aJU5l8H+ownBl8dEz&#10;1B2PnOy9+gvKKOEhQBNHAkwBTaOEzByQzbj8g81Ty53MXFCc4M4yhf8HK74cHj1RNaMLSiw32KIf&#10;2ChSSxJlHyWZJIk6FyqMfHIYG/v30GOrM93gHkD8DMTCbcvtTt54D10reY0ljlNmcZE64IQEsu0+&#10;Q41v8X2EDNQ33iT9UBGC6Niq47k9WAcReDldLMtpiS6BvvFyulqhkd7g1Uu68yF+lGBIOjDqsf8Z&#10;nh8eQhxCX0LSaxbuldZ4zyttScfoaj6Z54QLj1ERR1Qrw+hVmdYwNInlB1vn5MiVHs5Yi7Yn2onp&#10;wDn22z6LfFZzC/URdfAwTCT+IDy04J8p6XAaGQ2/9txLSvQni1quxrNZGt9szObLCRr+0rO99HAr&#10;EIrRSMlwvI155AfKN6h5o7IaqTlDJaeSccqynqcfkcb40s5Rr/928xsAAP//AwBQSwMEFAAGAAgA&#10;AAAhAORUMYzeAAAACgEAAA8AAABkcnMvZG93bnJldi54bWxMj01PwzAMhu9I+w+RJ3FjCV1X0dJ0&#10;QiCuTIwPiVvWeG1F41RNtpZ/j3eCo18/ev243M6uF2ccQ+dJw+1KgUCqve2o0fD+9nxzByJEQ9b0&#10;nlDDDwbYVour0hTWT/SK531sBJdQKIyGNsahkDLULToTVn5A4t3Rj85EHsdG2tFMXO56mSiVSWc6&#10;4gutGfCxxfp7f3IaPl6OX5+p2jVPbjNMflaSXC61vl7OD/cgIs7xD4aLPqtDxU4HfyIbRK9hnWZr&#10;RjUkmwwEA3mScnDgIM8zkFUp/79Q/QIAAP//AwBQSwECLQAUAAYACAAAACEAtoM4kv4AAADhAQAA&#10;EwAAAAAAAAAAAAAAAAAAAAAAW0NvbnRlbnRfVHlwZXNdLnhtbFBLAQItABQABgAIAAAAIQA4/SH/&#10;1gAAAJQBAAALAAAAAAAAAAAAAAAAAC8BAABfcmVscy8ucmVsc1BLAQItABQABgAIAAAAIQAiFIQh&#10;EAIAAP8DAAAOAAAAAAAAAAAAAAAAAC4CAABkcnMvZTJvRG9jLnhtbFBLAQItABQABgAIAAAAIQDk&#10;VDGM3gAAAAoBAAAPAAAAAAAAAAAAAAAAAGoEAABkcnMvZG93bnJldi54bWxQSwUGAAAAAAQABADz&#10;AAAAdQUAAAAA&#10;" filled="f" stroked="f">
                <v:textbox>
                  <w:txbxContent>
                    <w:p w:rsidR="007A3E96" w:rsidRDefault="007A3E96" w:rsidP="007A3E96">
                      <w:pPr>
                        <w:jc w:val="both"/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However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some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limits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appears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this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project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because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of the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popularity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of clubs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that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don’t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respect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. As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example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if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we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make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 simulation for the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season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2012-2013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that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just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takes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care of the 2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previous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seasons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only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8 clubs are in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law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. For the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ˮoutlawsˮ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nine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them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exceed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the 45 millions euros of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deficit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Moreover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important to notice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that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three</w:t>
                      </w:r>
                      <w:proofErr w:type="spell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Theme="majorHAnsi" w:hAnsiTheme="majorHAnsi"/>
                          <w:sz w:val="24"/>
                        </w:rPr>
                        <w:t>worth</w:t>
                      </w:r>
                      <w:proofErr w:type="spellEnd"/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)</w:t>
                      </w:r>
                      <w:proofErr w:type="spellStart"/>
                      <w:r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>worst</w:t>
                      </w:r>
                      <w:proofErr w:type="spellEnd"/>
                      <w:proofErr w:type="gramEnd"/>
                      <w:r>
                        <w:rPr>
                          <w:rFonts w:asciiTheme="majorHAnsi" w:hAnsiTheme="majorHAnsi"/>
                          <w:color w:val="FF0000"/>
                          <w:sz w:val="24"/>
                        </w:rPr>
                        <w:t xml:space="preserve"> clubs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(Manchester City, Chelsea and </w:t>
                      </w:r>
                      <w:r w:rsidR="00A8435F">
                        <w:rPr>
                          <w:rFonts w:asciiTheme="majorHAnsi" w:hAnsiTheme="majorHAnsi"/>
                          <w:sz w:val="24"/>
                        </w:rPr>
                        <w:t>inter</w:t>
                      </w:r>
                    </w:p>
                  </w:txbxContent>
                </v:textbox>
              </v:shape>
            </w:pict>
          </mc:Fallback>
        </mc:AlternateContent>
      </w:r>
    </w:p>
    <w:p w:rsidR="007A3E96" w:rsidRDefault="00A8435F" w:rsidP="00654CCF">
      <w:pPr>
        <w:spacing w:after="0"/>
        <w:jc w:val="both"/>
        <w:rPr>
          <w:rFonts w:asciiTheme="majorHAnsi" w:hAnsiTheme="majorHAnsi"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7F97F9A7" wp14:editId="04517714">
            <wp:simplePos x="0" y="0"/>
            <wp:positionH relativeFrom="column">
              <wp:posOffset>15240</wp:posOffset>
            </wp:positionH>
            <wp:positionV relativeFrom="paragraph">
              <wp:posOffset>83820</wp:posOffset>
            </wp:positionV>
            <wp:extent cx="2197100" cy="1461135"/>
            <wp:effectExtent l="0" t="0" r="0" b="5715"/>
            <wp:wrapNone/>
            <wp:docPr id="3" name="Image 3" descr="C:\Users\erwan\Documents\Projet 3AI\dol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wan\Documents\Projet 3AI\dolla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39CD">
        <w:rPr>
          <w:rFonts w:asciiTheme="majorHAnsi" w:hAnsiTheme="majorHAnsi"/>
          <w:sz w:val="24"/>
        </w:rPr>
        <w:tab/>
      </w: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7A3E96" w:rsidRDefault="007A3E96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F139CD" w:rsidRDefault="007A3E96" w:rsidP="00654CCF">
      <w:pPr>
        <w:spacing w:after="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Inter Milan) are </w:t>
      </w:r>
      <w:proofErr w:type="spellStart"/>
      <w:r>
        <w:rPr>
          <w:rFonts w:asciiTheme="majorHAnsi" w:hAnsiTheme="majorHAnsi"/>
          <w:sz w:val="24"/>
        </w:rPr>
        <w:t>leading</w:t>
      </w:r>
      <w:proofErr w:type="spellEnd"/>
      <w:r>
        <w:rPr>
          <w:rFonts w:asciiTheme="majorHAnsi" w:hAnsiTheme="majorHAnsi"/>
          <w:sz w:val="24"/>
        </w:rPr>
        <w:t xml:space="preserve"> by </w:t>
      </w:r>
      <w:proofErr w:type="spellStart"/>
      <w:r>
        <w:rPr>
          <w:rFonts w:asciiTheme="majorHAnsi" w:hAnsiTheme="majorHAnsi"/>
          <w:sz w:val="24"/>
        </w:rPr>
        <w:t>billionaires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who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can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easily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pay</w:t>
      </w:r>
      <w:proofErr w:type="spellEnd"/>
      <w:r>
        <w:rPr>
          <w:rFonts w:asciiTheme="majorHAnsi" w:hAnsiTheme="majorHAnsi"/>
          <w:sz w:val="24"/>
        </w:rPr>
        <w:t xml:space="preserve"> to </w:t>
      </w:r>
      <w:proofErr w:type="spellStart"/>
      <w:r>
        <w:rPr>
          <w:rFonts w:asciiTheme="majorHAnsi" w:hAnsiTheme="majorHAnsi"/>
          <w:sz w:val="24"/>
        </w:rPr>
        <w:t>reduce</w:t>
      </w:r>
      <w:proofErr w:type="spellEnd"/>
      <w:r>
        <w:rPr>
          <w:rFonts w:asciiTheme="majorHAnsi" w:hAnsiTheme="majorHAnsi"/>
          <w:sz w:val="24"/>
        </w:rPr>
        <w:t xml:space="preserve"> the </w:t>
      </w:r>
      <w:proofErr w:type="spellStart"/>
      <w:r>
        <w:rPr>
          <w:rFonts w:asciiTheme="majorHAnsi" w:hAnsiTheme="majorHAnsi"/>
          <w:sz w:val="24"/>
        </w:rPr>
        <w:t>deficit</w:t>
      </w:r>
      <w:proofErr w:type="spellEnd"/>
      <w:r>
        <w:rPr>
          <w:rFonts w:asciiTheme="majorHAnsi" w:hAnsiTheme="majorHAnsi"/>
          <w:sz w:val="24"/>
        </w:rPr>
        <w:t>.</w:t>
      </w:r>
      <w:r w:rsidR="00AC6853">
        <w:rPr>
          <w:rFonts w:asciiTheme="majorHAnsi" w:hAnsiTheme="majorHAnsi"/>
          <w:sz w:val="24"/>
        </w:rPr>
        <w:t xml:space="preserve"> The main impact of the </w:t>
      </w:r>
      <w:proofErr w:type="spellStart"/>
      <w:r w:rsidR="00AC6853">
        <w:rPr>
          <w:rFonts w:asciiTheme="majorHAnsi" w:hAnsiTheme="majorHAnsi"/>
          <w:sz w:val="24"/>
        </w:rPr>
        <w:t>financial</w:t>
      </w:r>
      <w:proofErr w:type="spellEnd"/>
      <w:r w:rsidR="00AC6853">
        <w:rPr>
          <w:rFonts w:asciiTheme="majorHAnsi" w:hAnsiTheme="majorHAnsi"/>
          <w:sz w:val="24"/>
        </w:rPr>
        <w:t xml:space="preserve"> </w:t>
      </w:r>
      <w:proofErr w:type="spellStart"/>
      <w:r w:rsidR="00AC6853">
        <w:rPr>
          <w:rFonts w:asciiTheme="majorHAnsi" w:hAnsiTheme="majorHAnsi"/>
          <w:sz w:val="24"/>
        </w:rPr>
        <w:t>fair</w:t>
      </w:r>
      <w:proofErr w:type="spellEnd"/>
      <w:r w:rsidR="00AC6853">
        <w:rPr>
          <w:rFonts w:asciiTheme="majorHAnsi" w:hAnsiTheme="majorHAnsi"/>
          <w:sz w:val="24"/>
        </w:rPr>
        <w:t xml:space="preserve"> </w:t>
      </w:r>
      <w:proofErr w:type="spellStart"/>
      <w:r w:rsidR="00AC6853">
        <w:rPr>
          <w:rFonts w:asciiTheme="majorHAnsi" w:hAnsiTheme="majorHAnsi"/>
          <w:sz w:val="24"/>
        </w:rPr>
        <w:t>play</w:t>
      </w:r>
      <w:proofErr w:type="spellEnd"/>
      <w:r w:rsidR="00AC6853">
        <w:rPr>
          <w:rFonts w:asciiTheme="majorHAnsi" w:hAnsiTheme="majorHAnsi"/>
          <w:sz w:val="24"/>
        </w:rPr>
        <w:t xml:space="preserve"> </w:t>
      </w:r>
      <w:proofErr w:type="spellStart"/>
      <w:r w:rsidR="00AC6853">
        <w:rPr>
          <w:rFonts w:asciiTheme="majorHAnsi" w:hAnsiTheme="majorHAnsi"/>
          <w:sz w:val="24"/>
        </w:rPr>
        <w:t>rules</w:t>
      </w:r>
      <w:proofErr w:type="spellEnd"/>
      <w:r w:rsidR="00AC6853">
        <w:rPr>
          <w:rFonts w:asciiTheme="majorHAnsi" w:hAnsiTheme="majorHAnsi"/>
          <w:sz w:val="24"/>
        </w:rPr>
        <w:t xml:space="preserve"> </w:t>
      </w:r>
      <w:proofErr w:type="spellStart"/>
      <w:r w:rsidR="00AC6853">
        <w:rPr>
          <w:rFonts w:asciiTheme="majorHAnsi" w:hAnsiTheme="majorHAnsi"/>
          <w:sz w:val="24"/>
        </w:rPr>
        <w:t>is</w:t>
      </w:r>
      <w:proofErr w:type="spellEnd"/>
      <w:r w:rsidR="00AC6853">
        <w:rPr>
          <w:rFonts w:asciiTheme="majorHAnsi" w:hAnsiTheme="majorHAnsi"/>
          <w:sz w:val="24"/>
        </w:rPr>
        <w:t xml:space="preserve"> to </w:t>
      </w:r>
      <w:proofErr w:type="spellStart"/>
      <w:r w:rsidR="00AC6853">
        <w:rPr>
          <w:rFonts w:asciiTheme="majorHAnsi" w:hAnsiTheme="majorHAnsi"/>
          <w:sz w:val="24"/>
        </w:rPr>
        <w:t>decrease</w:t>
      </w:r>
      <w:proofErr w:type="spellEnd"/>
      <w:r w:rsidR="005D5C89">
        <w:rPr>
          <w:rFonts w:asciiTheme="majorHAnsi" w:hAnsiTheme="majorHAnsi"/>
          <w:sz w:val="24"/>
        </w:rPr>
        <w:t xml:space="preserve"> clubs</w:t>
      </w:r>
      <w:r w:rsidR="00AC6853">
        <w:rPr>
          <w:rFonts w:asciiTheme="majorHAnsi" w:hAnsiTheme="majorHAnsi"/>
          <w:sz w:val="24"/>
        </w:rPr>
        <w:t xml:space="preserve"> </w:t>
      </w:r>
      <w:proofErr w:type="spellStart"/>
      <w:r w:rsidR="00E940EB">
        <w:rPr>
          <w:rFonts w:asciiTheme="majorHAnsi" w:hAnsiTheme="majorHAnsi"/>
          <w:sz w:val="24"/>
        </w:rPr>
        <w:t>f</w:t>
      </w:r>
      <w:r w:rsidR="005D5C89" w:rsidRPr="00E940EB">
        <w:rPr>
          <w:rFonts w:asciiTheme="majorHAnsi" w:hAnsiTheme="majorHAnsi"/>
          <w:sz w:val="24"/>
        </w:rPr>
        <w:t>unding</w:t>
      </w:r>
      <w:proofErr w:type="spellEnd"/>
      <w:r w:rsidR="005D5C89">
        <w:rPr>
          <w:rFonts w:asciiTheme="majorHAnsi" w:hAnsiTheme="majorHAnsi"/>
          <w:sz w:val="24"/>
        </w:rPr>
        <w:t xml:space="preserve"> by </w:t>
      </w:r>
      <w:proofErr w:type="spellStart"/>
      <w:r w:rsidR="005D5C89">
        <w:rPr>
          <w:rFonts w:asciiTheme="majorHAnsi" w:hAnsiTheme="majorHAnsi"/>
          <w:sz w:val="24"/>
        </w:rPr>
        <w:t>billionaires</w:t>
      </w:r>
      <w:proofErr w:type="spellEnd"/>
      <w:r w:rsidR="005D5C89">
        <w:rPr>
          <w:rFonts w:asciiTheme="majorHAnsi" w:hAnsiTheme="majorHAnsi"/>
          <w:sz w:val="24"/>
        </w:rPr>
        <w:t xml:space="preserve"> in </w:t>
      </w:r>
      <w:proofErr w:type="spellStart"/>
      <w:r w:rsidR="005D5C89">
        <w:rPr>
          <w:rFonts w:asciiTheme="majorHAnsi" w:hAnsiTheme="majorHAnsi"/>
          <w:sz w:val="24"/>
        </w:rPr>
        <w:t>order</w:t>
      </w:r>
      <w:proofErr w:type="spellEnd"/>
      <w:r w:rsidR="005D5C89">
        <w:rPr>
          <w:rFonts w:asciiTheme="majorHAnsi" w:hAnsiTheme="majorHAnsi"/>
          <w:sz w:val="24"/>
        </w:rPr>
        <w:t xml:space="preserve"> to </w:t>
      </w:r>
      <w:proofErr w:type="spellStart"/>
      <w:r w:rsidR="005D5C89">
        <w:rPr>
          <w:rFonts w:asciiTheme="majorHAnsi" w:hAnsiTheme="majorHAnsi"/>
          <w:sz w:val="24"/>
        </w:rPr>
        <w:t>reduce</w:t>
      </w:r>
      <w:proofErr w:type="spellEnd"/>
      <w:r w:rsidR="005D5C89">
        <w:rPr>
          <w:rFonts w:asciiTheme="majorHAnsi" w:hAnsiTheme="majorHAnsi"/>
          <w:sz w:val="24"/>
        </w:rPr>
        <w:t xml:space="preserve"> the gap </w:t>
      </w:r>
      <w:proofErr w:type="spellStart"/>
      <w:r w:rsidR="005D5C89">
        <w:rPr>
          <w:rFonts w:asciiTheme="majorHAnsi" w:hAnsiTheme="majorHAnsi"/>
          <w:sz w:val="24"/>
        </w:rPr>
        <w:t>between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small</w:t>
      </w:r>
      <w:proofErr w:type="spellEnd"/>
      <w:r w:rsidR="005D5C89">
        <w:rPr>
          <w:rFonts w:asciiTheme="majorHAnsi" w:hAnsiTheme="majorHAnsi"/>
          <w:sz w:val="24"/>
        </w:rPr>
        <w:t xml:space="preserve"> and </w:t>
      </w:r>
      <w:proofErr w:type="spellStart"/>
      <w:r w:rsidR="005D5C89">
        <w:rPr>
          <w:rFonts w:asciiTheme="majorHAnsi" w:hAnsiTheme="majorHAnsi"/>
          <w:sz w:val="24"/>
        </w:rPr>
        <w:t>big</w:t>
      </w:r>
      <w:proofErr w:type="spellEnd"/>
      <w:r w:rsidR="005D5C89">
        <w:rPr>
          <w:rFonts w:asciiTheme="majorHAnsi" w:hAnsiTheme="majorHAnsi"/>
          <w:sz w:val="24"/>
        </w:rPr>
        <w:t xml:space="preserve"> clubs. </w:t>
      </w:r>
      <w:proofErr w:type="spellStart"/>
      <w:r w:rsidR="005D5C89">
        <w:rPr>
          <w:rFonts w:asciiTheme="majorHAnsi" w:hAnsiTheme="majorHAnsi"/>
          <w:sz w:val="24"/>
        </w:rPr>
        <w:t>Yet</w:t>
      </w:r>
      <w:proofErr w:type="spellEnd"/>
      <w:r w:rsidR="005D5C89">
        <w:rPr>
          <w:rFonts w:asciiTheme="majorHAnsi" w:hAnsiTheme="majorHAnsi"/>
          <w:sz w:val="24"/>
        </w:rPr>
        <w:t xml:space="preserve">, </w:t>
      </w:r>
      <w:proofErr w:type="spellStart"/>
      <w:r w:rsidR="005D5C89">
        <w:rPr>
          <w:rFonts w:asciiTheme="majorHAnsi" w:hAnsiTheme="majorHAnsi"/>
          <w:sz w:val="24"/>
        </w:rPr>
        <w:t>those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rules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take</w:t>
      </w:r>
      <w:proofErr w:type="spellEnd"/>
      <w:r w:rsidR="005D5C89">
        <w:rPr>
          <w:rFonts w:asciiTheme="majorHAnsi" w:hAnsiTheme="majorHAnsi"/>
          <w:sz w:val="24"/>
        </w:rPr>
        <w:t xml:space="preserve"> care of football </w:t>
      </w:r>
      <w:proofErr w:type="spellStart"/>
      <w:r w:rsidR="005D5C89">
        <w:rPr>
          <w:rFonts w:asciiTheme="majorHAnsi" w:hAnsiTheme="majorHAnsi"/>
          <w:sz w:val="24"/>
        </w:rPr>
        <w:t>spendings</w:t>
      </w:r>
      <w:proofErr w:type="spellEnd"/>
      <w:r w:rsidR="005D5C89">
        <w:rPr>
          <w:rFonts w:asciiTheme="majorHAnsi" w:hAnsiTheme="majorHAnsi"/>
          <w:sz w:val="24"/>
        </w:rPr>
        <w:t xml:space="preserve"> and </w:t>
      </w:r>
      <w:proofErr w:type="spellStart"/>
      <w:r w:rsidR="005D5C89">
        <w:rPr>
          <w:rFonts w:asciiTheme="majorHAnsi" w:hAnsiTheme="majorHAnsi"/>
          <w:sz w:val="24"/>
        </w:rPr>
        <w:t>shareholders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will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find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other</w:t>
      </w:r>
      <w:proofErr w:type="spellEnd"/>
      <w:r w:rsidR="005D5C89">
        <w:rPr>
          <w:rFonts w:asciiTheme="majorHAnsi" w:hAnsiTheme="majorHAnsi"/>
          <w:sz w:val="24"/>
        </w:rPr>
        <w:t xml:space="preserve"> </w:t>
      </w:r>
      <w:proofErr w:type="spellStart"/>
      <w:r w:rsidR="005D5C89">
        <w:rPr>
          <w:rFonts w:asciiTheme="majorHAnsi" w:hAnsiTheme="majorHAnsi"/>
          <w:sz w:val="24"/>
        </w:rPr>
        <w:t>ways</w:t>
      </w:r>
      <w:proofErr w:type="spellEnd"/>
      <w:r w:rsidR="005D5C89">
        <w:rPr>
          <w:rFonts w:asciiTheme="majorHAnsi" w:hAnsiTheme="majorHAnsi"/>
          <w:sz w:val="24"/>
        </w:rPr>
        <w:t xml:space="preserve"> to finance </w:t>
      </w:r>
      <w:proofErr w:type="spellStart"/>
      <w:r w:rsidR="005D5C89">
        <w:rPr>
          <w:rFonts w:asciiTheme="majorHAnsi" w:hAnsiTheme="majorHAnsi"/>
          <w:sz w:val="24"/>
        </w:rPr>
        <w:t>their</w:t>
      </w:r>
      <w:proofErr w:type="spellEnd"/>
      <w:r w:rsidR="005D5C89">
        <w:rPr>
          <w:rFonts w:asciiTheme="majorHAnsi" w:hAnsiTheme="majorHAnsi"/>
          <w:sz w:val="24"/>
        </w:rPr>
        <w:t xml:space="preserve"> club.</w:t>
      </w:r>
    </w:p>
    <w:p w:rsidR="005D5C89" w:rsidRDefault="005D5C89" w:rsidP="00654CCF">
      <w:pPr>
        <w:spacing w:after="0"/>
        <w:jc w:val="both"/>
        <w:rPr>
          <w:rFonts w:asciiTheme="majorHAnsi" w:hAnsiTheme="majorHAnsi"/>
          <w:sz w:val="24"/>
        </w:rPr>
      </w:pPr>
    </w:p>
    <w:p w:rsidR="00A87893" w:rsidRDefault="005D5C89" w:rsidP="00654CCF">
      <w:pPr>
        <w:spacing w:after="0"/>
        <w:jc w:val="both"/>
      </w:pPr>
      <w:r>
        <w:rPr>
          <w:rFonts w:asciiTheme="majorHAnsi" w:hAnsiTheme="majorHAnsi"/>
          <w:sz w:val="24"/>
        </w:rPr>
        <w:tab/>
      </w:r>
      <w:proofErr w:type="spellStart"/>
      <w:r w:rsidR="00F11BC8">
        <w:rPr>
          <w:rFonts w:asciiTheme="majorHAnsi" w:hAnsiTheme="majorHAnsi"/>
          <w:sz w:val="24"/>
        </w:rPr>
        <w:t>Those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rules</w:t>
      </w:r>
      <w:proofErr w:type="spellEnd"/>
      <w:r w:rsidR="00F11BC8">
        <w:rPr>
          <w:rFonts w:asciiTheme="majorHAnsi" w:hAnsiTheme="majorHAnsi"/>
          <w:sz w:val="24"/>
        </w:rPr>
        <w:t xml:space="preserve"> are </w:t>
      </w:r>
      <w:proofErr w:type="spellStart"/>
      <w:r w:rsidR="00F11BC8">
        <w:rPr>
          <w:rFonts w:asciiTheme="majorHAnsi" w:hAnsiTheme="majorHAnsi"/>
          <w:sz w:val="24"/>
        </w:rPr>
        <w:t>applying</w:t>
      </w:r>
      <w:proofErr w:type="spellEnd"/>
      <w:r w:rsidR="00F11BC8">
        <w:rPr>
          <w:rFonts w:asciiTheme="majorHAnsi" w:hAnsiTheme="majorHAnsi"/>
          <w:sz w:val="24"/>
        </w:rPr>
        <w:t xml:space="preserve"> to clubs </w:t>
      </w:r>
      <w:proofErr w:type="spellStart"/>
      <w:r w:rsidR="00F11BC8">
        <w:rPr>
          <w:rFonts w:asciiTheme="majorHAnsi" w:hAnsiTheme="majorHAnsi"/>
          <w:sz w:val="24"/>
        </w:rPr>
        <w:t>that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participate</w:t>
      </w:r>
      <w:proofErr w:type="spellEnd"/>
      <w:r w:rsidR="00F11BC8">
        <w:rPr>
          <w:rFonts w:asciiTheme="majorHAnsi" w:hAnsiTheme="majorHAnsi"/>
          <w:sz w:val="24"/>
        </w:rPr>
        <w:t xml:space="preserve"> to </w:t>
      </w:r>
      <w:proofErr w:type="spellStart"/>
      <w:r w:rsidR="00F11BC8">
        <w:rPr>
          <w:rFonts w:asciiTheme="majorHAnsi" w:hAnsiTheme="majorHAnsi"/>
          <w:sz w:val="24"/>
        </w:rPr>
        <w:t>european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tournaments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whereas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european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championships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such</w:t>
      </w:r>
      <w:proofErr w:type="spellEnd"/>
      <w:r w:rsidR="00F11BC8">
        <w:rPr>
          <w:rFonts w:asciiTheme="majorHAnsi" w:hAnsiTheme="majorHAnsi"/>
          <w:sz w:val="24"/>
        </w:rPr>
        <w:t xml:space="preserve"> as </w:t>
      </w:r>
      <w:proofErr w:type="spellStart"/>
      <w:r w:rsidR="00F11BC8">
        <w:rPr>
          <w:rFonts w:asciiTheme="majorHAnsi" w:hAnsiTheme="majorHAnsi"/>
          <w:sz w:val="24"/>
        </w:rPr>
        <w:t>Greece</w:t>
      </w:r>
      <w:proofErr w:type="spellEnd"/>
      <w:r w:rsidR="00F11BC8">
        <w:rPr>
          <w:rFonts w:asciiTheme="majorHAnsi" w:hAnsiTheme="majorHAnsi"/>
          <w:sz w:val="24"/>
        </w:rPr>
        <w:t xml:space="preserve">, Romania, </w:t>
      </w:r>
      <w:proofErr w:type="spellStart"/>
      <w:r w:rsidR="00F11BC8">
        <w:rPr>
          <w:rFonts w:asciiTheme="majorHAnsi" w:hAnsiTheme="majorHAnsi"/>
          <w:sz w:val="24"/>
        </w:rPr>
        <w:t>Poland</w:t>
      </w:r>
      <w:proofErr w:type="spellEnd"/>
      <w:r w:rsidR="00F11BC8">
        <w:rPr>
          <w:rFonts w:asciiTheme="majorHAnsi" w:hAnsiTheme="majorHAnsi"/>
          <w:sz w:val="24"/>
        </w:rPr>
        <w:t xml:space="preserve"> … have the </w:t>
      </w:r>
      <w:proofErr w:type="spellStart"/>
      <w:r w:rsidR="00F11BC8">
        <w:rPr>
          <w:rFonts w:asciiTheme="majorHAnsi" w:hAnsiTheme="majorHAnsi"/>
          <w:sz w:val="24"/>
        </w:rPr>
        <w:t>most</w:t>
      </w:r>
      <w:proofErr w:type="spellEnd"/>
      <w:r w:rsidR="00F11BC8">
        <w:rPr>
          <w:rFonts w:asciiTheme="majorHAnsi" w:hAnsiTheme="majorHAnsi"/>
          <w:sz w:val="24"/>
        </w:rPr>
        <w:t xml:space="preserve"> important </w:t>
      </w:r>
      <w:proofErr w:type="spellStart"/>
      <w:r w:rsidR="00F11BC8">
        <w:rPr>
          <w:rFonts w:asciiTheme="majorHAnsi" w:hAnsiTheme="majorHAnsi"/>
          <w:sz w:val="24"/>
        </w:rPr>
        <w:t>deficits</w:t>
      </w:r>
      <w:proofErr w:type="spellEnd"/>
      <w:r w:rsidR="00F11BC8">
        <w:rPr>
          <w:rFonts w:asciiTheme="majorHAnsi" w:hAnsiTheme="majorHAnsi"/>
          <w:sz w:val="24"/>
        </w:rPr>
        <w:t xml:space="preserve">. So </w:t>
      </w:r>
      <w:proofErr w:type="spellStart"/>
      <w:r w:rsidR="00F11BC8">
        <w:rPr>
          <w:rFonts w:asciiTheme="majorHAnsi" w:hAnsiTheme="majorHAnsi"/>
          <w:sz w:val="24"/>
        </w:rPr>
        <w:t>it’s</w:t>
      </w:r>
      <w:proofErr w:type="spellEnd"/>
      <w:r w:rsidR="00F11BC8">
        <w:rPr>
          <w:rFonts w:asciiTheme="majorHAnsi" w:hAnsiTheme="majorHAnsi"/>
          <w:sz w:val="24"/>
        </w:rPr>
        <w:t xml:space="preserve"> the </w:t>
      </w:r>
      <w:proofErr w:type="spellStart"/>
      <w:r w:rsidR="00F11BC8">
        <w:rPr>
          <w:rFonts w:asciiTheme="majorHAnsi" w:hAnsiTheme="majorHAnsi"/>
          <w:sz w:val="24"/>
        </w:rPr>
        <w:t>role</w:t>
      </w:r>
      <w:proofErr w:type="spellEnd"/>
      <w:r w:rsidR="00F11BC8">
        <w:rPr>
          <w:rFonts w:asciiTheme="majorHAnsi" w:hAnsiTheme="majorHAnsi"/>
          <w:sz w:val="24"/>
        </w:rPr>
        <w:t xml:space="preserve"> of national </w:t>
      </w:r>
      <w:proofErr w:type="spellStart"/>
      <w:r w:rsidR="00F11BC8">
        <w:rPr>
          <w:rFonts w:asciiTheme="majorHAnsi" w:hAnsiTheme="majorHAnsi"/>
          <w:sz w:val="24"/>
        </w:rPr>
        <w:t>authorities</w:t>
      </w:r>
      <w:proofErr w:type="spellEnd"/>
      <w:r w:rsidR="00F11BC8">
        <w:rPr>
          <w:rFonts w:asciiTheme="majorHAnsi" w:hAnsiTheme="majorHAnsi"/>
          <w:sz w:val="24"/>
        </w:rPr>
        <w:t xml:space="preserve"> to </w:t>
      </w:r>
      <w:proofErr w:type="spellStart"/>
      <w:r w:rsidR="00F11BC8">
        <w:rPr>
          <w:rFonts w:asciiTheme="majorHAnsi" w:hAnsiTheme="majorHAnsi"/>
          <w:sz w:val="24"/>
        </w:rPr>
        <w:t>regulate</w:t>
      </w:r>
      <w:proofErr w:type="spellEnd"/>
      <w:r w:rsidR="00F11BC8">
        <w:rPr>
          <w:rFonts w:asciiTheme="majorHAnsi" w:hAnsiTheme="majorHAnsi"/>
          <w:sz w:val="24"/>
        </w:rPr>
        <w:t xml:space="preserve"> the </w:t>
      </w:r>
      <w:proofErr w:type="spellStart"/>
      <w:r w:rsidR="00F11BC8">
        <w:rPr>
          <w:rFonts w:asciiTheme="majorHAnsi" w:hAnsiTheme="majorHAnsi"/>
          <w:sz w:val="24"/>
        </w:rPr>
        <w:t>deficit</w:t>
      </w:r>
      <w:proofErr w:type="spellEnd"/>
      <w:r w:rsidR="00F11BC8">
        <w:rPr>
          <w:rFonts w:asciiTheme="majorHAnsi" w:hAnsiTheme="majorHAnsi"/>
          <w:sz w:val="24"/>
        </w:rPr>
        <w:t xml:space="preserve"> and to </w:t>
      </w:r>
      <w:proofErr w:type="spellStart"/>
      <w:r w:rsidR="00F11BC8">
        <w:rPr>
          <w:rFonts w:asciiTheme="majorHAnsi" w:hAnsiTheme="majorHAnsi"/>
          <w:sz w:val="24"/>
        </w:rPr>
        <w:t>apply</w:t>
      </w:r>
      <w:proofErr w:type="spellEnd"/>
      <w:r w:rsidR="00F11BC8">
        <w:rPr>
          <w:rFonts w:asciiTheme="majorHAnsi" w:hAnsiTheme="majorHAnsi"/>
          <w:sz w:val="24"/>
        </w:rPr>
        <w:t xml:space="preserve"> the </w:t>
      </w:r>
      <w:proofErr w:type="spellStart"/>
      <w:r w:rsidR="00F11BC8">
        <w:rPr>
          <w:rFonts w:asciiTheme="majorHAnsi" w:hAnsiTheme="majorHAnsi"/>
          <w:sz w:val="24"/>
        </w:rPr>
        <w:t>european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laws</w:t>
      </w:r>
      <w:proofErr w:type="spellEnd"/>
      <w:r w:rsidR="00F11BC8">
        <w:rPr>
          <w:rFonts w:asciiTheme="majorHAnsi" w:hAnsiTheme="majorHAnsi"/>
          <w:sz w:val="24"/>
        </w:rPr>
        <w:t xml:space="preserve"> to </w:t>
      </w:r>
      <w:proofErr w:type="spellStart"/>
      <w:r w:rsidR="00F11BC8">
        <w:rPr>
          <w:rFonts w:asciiTheme="majorHAnsi" w:hAnsiTheme="majorHAnsi"/>
          <w:sz w:val="24"/>
        </w:rPr>
        <w:t>their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own</w:t>
      </w:r>
      <w:proofErr w:type="spellEnd"/>
      <w:r w:rsidR="00F11BC8">
        <w:rPr>
          <w:rFonts w:asciiTheme="majorHAnsi" w:hAnsiTheme="majorHAnsi"/>
          <w:sz w:val="24"/>
        </w:rPr>
        <w:t xml:space="preserve"> countries. France </w:t>
      </w:r>
      <w:proofErr w:type="spellStart"/>
      <w:r w:rsidR="00F11BC8">
        <w:rPr>
          <w:rFonts w:asciiTheme="majorHAnsi" w:hAnsiTheme="majorHAnsi"/>
          <w:sz w:val="24"/>
        </w:rPr>
        <w:t>appears</w:t>
      </w:r>
      <w:proofErr w:type="spellEnd"/>
      <w:r w:rsidR="00F11BC8">
        <w:rPr>
          <w:rFonts w:asciiTheme="majorHAnsi" w:hAnsiTheme="majorHAnsi"/>
          <w:sz w:val="24"/>
        </w:rPr>
        <w:t xml:space="preserve"> as a good </w:t>
      </w:r>
      <w:proofErr w:type="spellStart"/>
      <w:r w:rsidR="00F11BC8">
        <w:rPr>
          <w:rFonts w:asciiTheme="majorHAnsi" w:hAnsiTheme="majorHAnsi"/>
          <w:sz w:val="24"/>
        </w:rPr>
        <w:t>student</w:t>
      </w:r>
      <w:proofErr w:type="spellEnd"/>
      <w:r w:rsidR="00F11BC8">
        <w:rPr>
          <w:rFonts w:asciiTheme="majorHAnsi" w:hAnsiTheme="majorHAnsi"/>
          <w:sz w:val="24"/>
        </w:rPr>
        <w:t xml:space="preserve"> in </w:t>
      </w:r>
      <w:proofErr w:type="spellStart"/>
      <w:r w:rsidR="00F11BC8">
        <w:rPr>
          <w:rFonts w:asciiTheme="majorHAnsi" w:hAnsiTheme="majorHAnsi"/>
          <w:sz w:val="24"/>
        </w:rPr>
        <w:t>this</w:t>
      </w:r>
      <w:proofErr w:type="spellEnd"/>
      <w:r w:rsidR="00F11BC8">
        <w:rPr>
          <w:rFonts w:asciiTheme="majorHAnsi" w:hAnsiTheme="majorHAnsi"/>
          <w:sz w:val="24"/>
        </w:rPr>
        <w:t xml:space="preserve"> </w:t>
      </w:r>
      <w:proofErr w:type="spellStart"/>
      <w:r w:rsidR="00F11BC8">
        <w:rPr>
          <w:rFonts w:asciiTheme="majorHAnsi" w:hAnsiTheme="majorHAnsi"/>
          <w:sz w:val="24"/>
        </w:rPr>
        <w:t>way</w:t>
      </w:r>
      <w:proofErr w:type="spellEnd"/>
      <w:r w:rsidR="00F11BC8">
        <w:rPr>
          <w:rFonts w:asciiTheme="majorHAnsi" w:hAnsiTheme="majorHAnsi"/>
          <w:sz w:val="24"/>
        </w:rPr>
        <w:t xml:space="preserve">. </w:t>
      </w:r>
    </w:p>
    <w:p w:rsidR="00A87893" w:rsidRDefault="00A87893" w:rsidP="00654CCF">
      <w:pPr>
        <w:spacing w:after="0"/>
        <w:jc w:val="both"/>
      </w:pPr>
    </w:p>
    <w:p w:rsidR="00A87893" w:rsidRDefault="00A87893" w:rsidP="00654CCF">
      <w:pPr>
        <w:spacing w:after="0"/>
        <w:jc w:val="both"/>
      </w:pPr>
    </w:p>
    <w:p w:rsidR="00A408E1" w:rsidRPr="003A18CD" w:rsidRDefault="00464F05" w:rsidP="00654CCF">
      <w:pPr>
        <w:spacing w:after="0"/>
        <w:jc w:val="both"/>
        <w:rPr>
          <w:rFonts w:asciiTheme="majorHAnsi" w:hAnsiTheme="majorHAnsi"/>
          <w:sz w:val="24"/>
        </w:rPr>
      </w:pPr>
      <w:r>
        <w:tab/>
      </w:r>
      <w:r w:rsidRPr="003A18CD">
        <w:rPr>
          <w:rFonts w:asciiTheme="majorHAnsi" w:hAnsiTheme="majorHAnsi"/>
          <w:sz w:val="24"/>
        </w:rPr>
        <w:t xml:space="preserve">To </w:t>
      </w:r>
      <w:proofErr w:type="spellStart"/>
      <w:r w:rsidRPr="003A18CD">
        <w:rPr>
          <w:rFonts w:asciiTheme="majorHAnsi" w:hAnsiTheme="majorHAnsi"/>
          <w:sz w:val="24"/>
        </w:rPr>
        <w:t>conclude</w:t>
      </w:r>
      <w:proofErr w:type="spellEnd"/>
      <w:r w:rsidRPr="003A18CD">
        <w:rPr>
          <w:rFonts w:asciiTheme="majorHAnsi" w:hAnsiTheme="majorHAnsi"/>
          <w:sz w:val="24"/>
        </w:rPr>
        <w:t xml:space="preserve">, </w:t>
      </w:r>
      <w:proofErr w:type="spellStart"/>
      <w:r w:rsidRPr="003A18CD">
        <w:rPr>
          <w:rFonts w:asciiTheme="majorHAnsi" w:hAnsiTheme="majorHAnsi"/>
          <w:sz w:val="24"/>
        </w:rPr>
        <w:t>this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project</w:t>
      </w:r>
      <w:proofErr w:type="spellEnd"/>
      <w:r w:rsidRPr="003A18CD">
        <w:rPr>
          <w:rFonts w:asciiTheme="majorHAnsi" w:hAnsiTheme="majorHAnsi"/>
          <w:sz w:val="24"/>
        </w:rPr>
        <w:t xml:space="preserve"> set</w:t>
      </w:r>
      <w:r w:rsidR="001A7CC1">
        <w:rPr>
          <w:rFonts w:asciiTheme="majorHAnsi" w:hAnsiTheme="majorHAnsi"/>
          <w:color w:val="FF0000"/>
          <w:sz w:val="24"/>
        </w:rPr>
        <w:t>s</w:t>
      </w:r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limits</w:t>
      </w:r>
      <w:proofErr w:type="spellEnd"/>
      <w:r w:rsidRPr="003A18CD">
        <w:rPr>
          <w:rFonts w:asciiTheme="majorHAnsi" w:hAnsiTheme="majorHAnsi"/>
          <w:sz w:val="24"/>
        </w:rPr>
        <w:t xml:space="preserve"> to respect if clubs </w:t>
      </w:r>
      <w:proofErr w:type="spellStart"/>
      <w:r w:rsidRPr="003A18CD">
        <w:rPr>
          <w:rFonts w:asciiTheme="majorHAnsi" w:hAnsiTheme="majorHAnsi"/>
          <w:sz w:val="24"/>
        </w:rPr>
        <w:t>don’t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want</w:t>
      </w:r>
      <w:proofErr w:type="spellEnd"/>
      <w:r w:rsidRPr="003A18CD">
        <w:rPr>
          <w:rFonts w:asciiTheme="majorHAnsi" w:hAnsiTheme="majorHAnsi"/>
          <w:sz w:val="24"/>
        </w:rPr>
        <w:t xml:space="preserve"> sanctions. </w:t>
      </w:r>
      <w:proofErr w:type="spellStart"/>
      <w:r w:rsidRPr="003A18CD">
        <w:rPr>
          <w:rFonts w:asciiTheme="majorHAnsi" w:hAnsiTheme="majorHAnsi"/>
          <w:sz w:val="24"/>
        </w:rPr>
        <w:t>Nevertheless</w:t>
      </w:r>
      <w:proofErr w:type="spellEnd"/>
      <w:r w:rsidRPr="003A18CD">
        <w:rPr>
          <w:rFonts w:asciiTheme="majorHAnsi" w:hAnsiTheme="majorHAnsi"/>
          <w:sz w:val="24"/>
        </w:rPr>
        <w:t xml:space="preserve">, </w:t>
      </w:r>
      <w:proofErr w:type="spellStart"/>
      <w:r w:rsidRPr="003A18CD">
        <w:rPr>
          <w:rFonts w:asciiTheme="majorHAnsi" w:hAnsiTheme="majorHAnsi"/>
          <w:sz w:val="24"/>
        </w:rPr>
        <w:t>it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will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be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easy</w:t>
      </w:r>
      <w:proofErr w:type="spellEnd"/>
      <w:r w:rsidRPr="003A18CD">
        <w:rPr>
          <w:rFonts w:asciiTheme="majorHAnsi" w:hAnsiTheme="majorHAnsi"/>
          <w:sz w:val="24"/>
        </w:rPr>
        <w:t xml:space="preserve"> for</w:t>
      </w:r>
      <w:r w:rsidR="001A7CC1">
        <w:rPr>
          <w:rFonts w:asciiTheme="majorHAnsi" w:hAnsiTheme="majorHAnsi"/>
          <w:sz w:val="24"/>
        </w:rPr>
        <w:t xml:space="preserve"> </w:t>
      </w:r>
      <w:proofErr w:type="spellStart"/>
      <w:r w:rsidR="001A7CC1">
        <w:rPr>
          <w:rFonts w:asciiTheme="majorHAnsi" w:hAnsiTheme="majorHAnsi"/>
          <w:sz w:val="24"/>
        </w:rPr>
        <w:t>billionaires</w:t>
      </w:r>
      <w:proofErr w:type="spellEnd"/>
      <w:r w:rsidR="001A7CC1">
        <w:rPr>
          <w:rFonts w:asciiTheme="majorHAnsi" w:hAnsiTheme="majorHAnsi"/>
          <w:sz w:val="24"/>
        </w:rPr>
        <w:t xml:space="preserve"> to </w:t>
      </w:r>
      <w:proofErr w:type="spellStart"/>
      <w:r w:rsidR="001A7CC1">
        <w:rPr>
          <w:rFonts w:asciiTheme="majorHAnsi" w:hAnsiTheme="majorHAnsi"/>
          <w:sz w:val="24"/>
        </w:rPr>
        <w:t>pass</w:t>
      </w:r>
      <w:proofErr w:type="spellEnd"/>
      <w:r w:rsidR="001A7CC1">
        <w:rPr>
          <w:rFonts w:asciiTheme="majorHAnsi" w:hAnsiTheme="majorHAnsi"/>
          <w:sz w:val="24"/>
        </w:rPr>
        <w:t xml:space="preserve"> </w:t>
      </w:r>
      <w:proofErr w:type="spellStart"/>
      <w:r w:rsidR="001A7CC1">
        <w:rPr>
          <w:rFonts w:asciiTheme="majorHAnsi" w:hAnsiTheme="majorHAnsi"/>
          <w:sz w:val="24"/>
        </w:rPr>
        <w:t>throw</w:t>
      </w:r>
      <w:proofErr w:type="spellEnd"/>
      <w:r w:rsidR="001A7CC1">
        <w:rPr>
          <w:rFonts w:asciiTheme="majorHAnsi" w:hAnsiTheme="majorHAnsi"/>
          <w:sz w:val="24"/>
        </w:rPr>
        <w:t xml:space="preserve"> </w:t>
      </w:r>
      <w:r w:rsidR="004D6BAB">
        <w:rPr>
          <w:rFonts w:asciiTheme="majorHAnsi" w:hAnsiTheme="majorHAnsi"/>
          <w:sz w:val="24"/>
        </w:rPr>
        <w:t>(</w:t>
      </w:r>
      <w:proofErr w:type="spellStart"/>
      <w:r w:rsidR="004D6BAB">
        <w:rPr>
          <w:rFonts w:asciiTheme="majorHAnsi" w:hAnsiTheme="majorHAnsi"/>
          <w:sz w:val="24"/>
        </w:rPr>
        <w:t>this</w:t>
      </w:r>
      <w:proofErr w:type="spellEnd"/>
      <w:r w:rsidR="004D6BAB">
        <w:rPr>
          <w:rFonts w:asciiTheme="majorHAnsi" w:hAnsiTheme="majorHAnsi"/>
          <w:sz w:val="24"/>
        </w:rPr>
        <w:t xml:space="preserve">) </w:t>
      </w:r>
      <w:proofErr w:type="spellStart"/>
      <w:r w:rsidR="001A7CC1">
        <w:rPr>
          <w:rFonts w:asciiTheme="majorHAnsi" w:hAnsiTheme="majorHAnsi"/>
          <w:color w:val="FF0000"/>
          <w:sz w:val="24"/>
        </w:rPr>
        <w:t>these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rules</w:t>
      </w:r>
      <w:proofErr w:type="spellEnd"/>
      <w:r w:rsidRPr="003A18CD">
        <w:rPr>
          <w:rFonts w:asciiTheme="majorHAnsi" w:hAnsiTheme="majorHAnsi"/>
          <w:sz w:val="24"/>
        </w:rPr>
        <w:t xml:space="preserve"> to finance clubs. </w:t>
      </w:r>
      <w:proofErr w:type="spellStart"/>
      <w:r w:rsidRPr="003A18CD">
        <w:rPr>
          <w:rFonts w:asciiTheme="majorHAnsi" w:hAnsiTheme="majorHAnsi"/>
          <w:sz w:val="24"/>
        </w:rPr>
        <w:t>Moreover</w:t>
      </w:r>
      <w:proofErr w:type="spellEnd"/>
      <w:r w:rsidRPr="003A18CD">
        <w:rPr>
          <w:rFonts w:asciiTheme="majorHAnsi" w:hAnsiTheme="majorHAnsi"/>
          <w:sz w:val="24"/>
        </w:rPr>
        <w:t xml:space="preserve">, </w:t>
      </w:r>
      <w:proofErr w:type="spellStart"/>
      <w:r w:rsidRPr="003A18CD">
        <w:rPr>
          <w:rFonts w:asciiTheme="majorHAnsi" w:hAnsiTheme="majorHAnsi"/>
          <w:sz w:val="24"/>
        </w:rPr>
        <w:t>those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rules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will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be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only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proofErr w:type="spellStart"/>
      <w:r w:rsidRPr="003A18CD">
        <w:rPr>
          <w:rFonts w:asciiTheme="majorHAnsi" w:hAnsiTheme="majorHAnsi"/>
          <w:sz w:val="24"/>
        </w:rPr>
        <w:t>applie</w:t>
      </w:r>
      <w:r w:rsidR="003A18CD" w:rsidRPr="003A18CD">
        <w:rPr>
          <w:rFonts w:asciiTheme="majorHAnsi" w:hAnsiTheme="majorHAnsi"/>
          <w:sz w:val="24"/>
        </w:rPr>
        <w:t>d</w:t>
      </w:r>
      <w:proofErr w:type="spellEnd"/>
      <w:r w:rsidR="003A18CD" w:rsidRPr="003A18CD">
        <w:rPr>
          <w:rFonts w:asciiTheme="majorHAnsi" w:hAnsiTheme="majorHAnsi"/>
          <w:sz w:val="24"/>
        </w:rPr>
        <w:t xml:space="preserve"> </w:t>
      </w:r>
      <w:proofErr w:type="spellStart"/>
      <w:r w:rsidR="003A18CD" w:rsidRPr="003A18CD">
        <w:rPr>
          <w:rFonts w:asciiTheme="majorHAnsi" w:hAnsiTheme="majorHAnsi"/>
          <w:sz w:val="24"/>
        </w:rPr>
        <w:t>at</w:t>
      </w:r>
      <w:proofErr w:type="spellEnd"/>
      <w:r w:rsidR="003A18CD" w:rsidRPr="003A18CD">
        <w:rPr>
          <w:rFonts w:asciiTheme="majorHAnsi" w:hAnsiTheme="majorHAnsi"/>
          <w:sz w:val="24"/>
        </w:rPr>
        <w:t xml:space="preserve"> </w:t>
      </w:r>
      <w:proofErr w:type="gramStart"/>
      <w:r w:rsidR="003A18CD" w:rsidRPr="003A18CD">
        <w:rPr>
          <w:rFonts w:asciiTheme="majorHAnsi" w:hAnsiTheme="majorHAnsi"/>
          <w:sz w:val="24"/>
        </w:rPr>
        <w:t>a</w:t>
      </w:r>
      <w:proofErr w:type="gramEnd"/>
      <w:r w:rsidR="003A18CD" w:rsidRPr="003A18CD">
        <w:rPr>
          <w:rFonts w:asciiTheme="majorHAnsi" w:hAnsiTheme="majorHAnsi"/>
          <w:sz w:val="24"/>
        </w:rPr>
        <w:t xml:space="preserve"> </w:t>
      </w:r>
      <w:proofErr w:type="spellStart"/>
      <w:r w:rsidR="003A18CD" w:rsidRPr="003A18CD">
        <w:rPr>
          <w:rFonts w:asciiTheme="majorHAnsi" w:hAnsiTheme="majorHAnsi"/>
          <w:sz w:val="24"/>
        </w:rPr>
        <w:t>european</w:t>
      </w:r>
      <w:proofErr w:type="spellEnd"/>
      <w:r w:rsidR="003A18CD" w:rsidRPr="003A18CD">
        <w:rPr>
          <w:rFonts w:asciiTheme="majorHAnsi" w:hAnsiTheme="majorHAnsi"/>
          <w:sz w:val="24"/>
        </w:rPr>
        <w:t xml:space="preserve"> </w:t>
      </w:r>
      <w:proofErr w:type="spellStart"/>
      <w:r w:rsidR="003A18CD" w:rsidRPr="003A18CD">
        <w:rPr>
          <w:rFonts w:asciiTheme="majorHAnsi" w:hAnsiTheme="majorHAnsi"/>
          <w:sz w:val="24"/>
        </w:rPr>
        <w:t>level</w:t>
      </w:r>
      <w:proofErr w:type="spellEnd"/>
      <w:r w:rsidR="003A18CD" w:rsidRPr="003A18CD">
        <w:rPr>
          <w:rFonts w:asciiTheme="majorHAnsi" w:hAnsiTheme="majorHAnsi"/>
          <w:sz w:val="24"/>
        </w:rPr>
        <w:t xml:space="preserve"> </w:t>
      </w:r>
      <w:proofErr w:type="spellStart"/>
      <w:r w:rsidR="003A18CD" w:rsidRPr="003A18CD">
        <w:rPr>
          <w:rFonts w:asciiTheme="majorHAnsi" w:hAnsiTheme="majorHAnsi"/>
          <w:sz w:val="24"/>
        </w:rPr>
        <w:t>whereas</w:t>
      </w:r>
      <w:proofErr w:type="spellEnd"/>
      <w:r w:rsidR="003A18CD" w:rsidRPr="003A18CD">
        <w:rPr>
          <w:rFonts w:asciiTheme="majorHAnsi" w:hAnsiTheme="majorHAnsi"/>
          <w:sz w:val="24"/>
        </w:rPr>
        <w:t xml:space="preserve"> </w:t>
      </w:r>
      <w:proofErr w:type="spellStart"/>
      <w:r w:rsidR="003A18CD" w:rsidRPr="003A18CD">
        <w:rPr>
          <w:rFonts w:asciiTheme="majorHAnsi" w:hAnsiTheme="majorHAnsi"/>
          <w:sz w:val="24"/>
        </w:rPr>
        <w:t>there</w:t>
      </w:r>
      <w:proofErr w:type="spellEnd"/>
      <w:r w:rsidR="003A18CD" w:rsidRPr="003A18CD">
        <w:rPr>
          <w:rFonts w:asciiTheme="majorHAnsi" w:hAnsiTheme="majorHAnsi"/>
          <w:sz w:val="24"/>
        </w:rPr>
        <w:t xml:space="preserve"> are more important</w:t>
      </w:r>
      <w:r w:rsidRPr="003A18CD">
        <w:rPr>
          <w:rFonts w:asciiTheme="majorHAnsi" w:hAnsiTheme="majorHAnsi"/>
          <w:sz w:val="24"/>
        </w:rPr>
        <w:t xml:space="preserve"> to a national </w:t>
      </w:r>
      <w:proofErr w:type="spellStart"/>
      <w:r w:rsidRPr="003A18CD">
        <w:rPr>
          <w:rFonts w:asciiTheme="majorHAnsi" w:hAnsiTheme="majorHAnsi"/>
          <w:sz w:val="24"/>
        </w:rPr>
        <w:t>level</w:t>
      </w:r>
      <w:proofErr w:type="spellEnd"/>
      <w:r w:rsidRPr="003A18CD">
        <w:rPr>
          <w:rFonts w:asciiTheme="majorHAnsi" w:hAnsiTheme="majorHAnsi"/>
          <w:sz w:val="24"/>
        </w:rPr>
        <w:t xml:space="preserve"> </w:t>
      </w:r>
      <w:r w:rsidR="003A18CD" w:rsidRPr="003A18CD">
        <w:rPr>
          <w:rFonts w:asciiTheme="majorHAnsi" w:hAnsiTheme="majorHAnsi"/>
          <w:sz w:val="24"/>
        </w:rPr>
        <w:t>in all Europa.</w:t>
      </w:r>
      <w:r w:rsidRPr="003A18CD">
        <w:rPr>
          <w:rFonts w:asciiTheme="majorHAnsi" w:hAnsiTheme="majorHAnsi"/>
          <w:sz w:val="24"/>
        </w:rPr>
        <w:t xml:space="preserve"> </w:t>
      </w:r>
    </w:p>
    <w:p w:rsidR="00A87893" w:rsidRDefault="00A87893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A8435F" w:rsidRDefault="00A8435F" w:rsidP="00654CCF">
      <w:pPr>
        <w:spacing w:after="0"/>
        <w:jc w:val="both"/>
      </w:pPr>
    </w:p>
    <w:p w:rsidR="00A8435F" w:rsidRDefault="00A8435F" w:rsidP="00654CCF">
      <w:pPr>
        <w:spacing w:after="0"/>
        <w:jc w:val="both"/>
      </w:pPr>
      <w:bookmarkStart w:id="0" w:name="_GoBack"/>
      <w:bookmarkEnd w:id="0"/>
    </w:p>
    <w:p w:rsidR="003A18CD" w:rsidRDefault="003A18CD" w:rsidP="00654CCF">
      <w:pPr>
        <w:spacing w:after="0"/>
        <w:jc w:val="both"/>
      </w:pPr>
    </w:p>
    <w:p w:rsidR="003A18CD" w:rsidRDefault="003A18CD" w:rsidP="00654CCF">
      <w:pPr>
        <w:spacing w:after="0"/>
        <w:jc w:val="both"/>
      </w:pPr>
    </w:p>
    <w:p w:rsidR="00A87893" w:rsidRPr="00A87893" w:rsidRDefault="00A87893" w:rsidP="00A878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789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lastRenderedPageBreak/>
        <w:t>Chiffre d'affaires et résultat net des vingt plus grands clubs européens, en millions d'euros, saisons 2009-2010 et 2010-2011</w:t>
      </w:r>
    </w:p>
    <w:p w:rsidR="00A87893" w:rsidRPr="003A18CD" w:rsidRDefault="00A87893" w:rsidP="003A18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7C17E547" wp14:editId="3BC3CD0E">
            <wp:extent cx="4758055" cy="3547745"/>
            <wp:effectExtent l="0" t="0" r="4445" b="0"/>
            <wp:docPr id="2" name="Image 2" descr="dru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ut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5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9F6" w:rsidRPr="001369F6" w:rsidRDefault="001369F6" w:rsidP="00136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1369F6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</w:p>
    <w:p w:rsidR="001369F6" w:rsidRPr="00A920F5" w:rsidRDefault="001369F6" w:rsidP="00A920F5">
      <w:pPr>
        <w:spacing w:after="0"/>
        <w:jc w:val="both"/>
        <w:rPr>
          <w:rFonts w:asciiTheme="majorHAnsi" w:hAnsiTheme="majorHAnsi"/>
          <w:sz w:val="24"/>
        </w:rPr>
      </w:pPr>
    </w:p>
    <w:sectPr w:rsidR="001369F6" w:rsidRPr="00A92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6D4B"/>
    <w:multiLevelType w:val="multilevel"/>
    <w:tmpl w:val="2F9E1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F5"/>
    <w:rsid w:val="000A7F0B"/>
    <w:rsid w:val="000E3146"/>
    <w:rsid w:val="000E50DD"/>
    <w:rsid w:val="001369F6"/>
    <w:rsid w:val="00140628"/>
    <w:rsid w:val="001A7B63"/>
    <w:rsid w:val="001A7CC1"/>
    <w:rsid w:val="00254C1D"/>
    <w:rsid w:val="00285019"/>
    <w:rsid w:val="003360CE"/>
    <w:rsid w:val="003A18CD"/>
    <w:rsid w:val="003A4A62"/>
    <w:rsid w:val="003A5B43"/>
    <w:rsid w:val="003C409F"/>
    <w:rsid w:val="00464F05"/>
    <w:rsid w:val="004D6BAB"/>
    <w:rsid w:val="005D5C89"/>
    <w:rsid w:val="00654CCF"/>
    <w:rsid w:val="007A3E96"/>
    <w:rsid w:val="007C29C9"/>
    <w:rsid w:val="007F3F18"/>
    <w:rsid w:val="00803F30"/>
    <w:rsid w:val="00834774"/>
    <w:rsid w:val="00A408E1"/>
    <w:rsid w:val="00A8435F"/>
    <w:rsid w:val="00A87893"/>
    <w:rsid w:val="00A920F5"/>
    <w:rsid w:val="00A927F7"/>
    <w:rsid w:val="00AC6853"/>
    <w:rsid w:val="00C438B8"/>
    <w:rsid w:val="00CA5331"/>
    <w:rsid w:val="00CC66EC"/>
    <w:rsid w:val="00CE1BDF"/>
    <w:rsid w:val="00E17C42"/>
    <w:rsid w:val="00E940EB"/>
    <w:rsid w:val="00F11BC8"/>
    <w:rsid w:val="00F139CD"/>
    <w:rsid w:val="00F6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A878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9F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A62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A8789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87893"/>
    <w:rPr>
      <w:i/>
      <w:iCs/>
    </w:rPr>
  </w:style>
  <w:style w:type="character" w:styleId="lev">
    <w:name w:val="Strong"/>
    <w:basedOn w:val="Policepardfaut"/>
    <w:uiPriority w:val="22"/>
    <w:qFormat/>
    <w:rsid w:val="00A878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A878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9F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A62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A8789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87893"/>
    <w:rPr>
      <w:i/>
      <w:iCs/>
    </w:rPr>
  </w:style>
  <w:style w:type="character" w:styleId="lev">
    <w:name w:val="Strong"/>
    <w:basedOn w:val="Policepardfaut"/>
    <w:uiPriority w:val="22"/>
    <w:qFormat/>
    <w:rsid w:val="00A878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172E-CD21-4652-8CED-8C844A9D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</dc:creator>
  <cp:keywords/>
  <dc:description/>
  <cp:lastModifiedBy>erwan</cp:lastModifiedBy>
  <cp:revision>16</cp:revision>
  <dcterms:created xsi:type="dcterms:W3CDTF">2013-10-26T12:48:00Z</dcterms:created>
  <dcterms:modified xsi:type="dcterms:W3CDTF">2013-11-02T11:04:00Z</dcterms:modified>
</cp:coreProperties>
</file>